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A9AE" w14:textId="2376373B" w:rsidR="00902740" w:rsidRDefault="00E216BF">
      <w:pPr>
        <w:rPr>
          <w:rFonts w:ascii="Tahoma" w:hAnsi="Tahoma" w:cs="Tahoma"/>
          <w:b/>
          <w:bCs/>
          <w:sz w:val="28"/>
          <w:szCs w:val="28"/>
        </w:rPr>
      </w:pPr>
      <w:r>
        <w:rPr>
          <w:rFonts w:ascii="Tahoma" w:hAnsi="Tahoma" w:cs="Tahoma"/>
          <w:b/>
          <w:bCs/>
          <w:sz w:val="28"/>
          <w:szCs w:val="28"/>
        </w:rPr>
        <w:t xml:space="preserve">      </w:t>
      </w:r>
      <w:r w:rsidR="00441D85">
        <w:rPr>
          <w:rFonts w:ascii="Tahoma" w:hAnsi="Tahoma" w:cs="Tahoma"/>
          <w:b/>
          <w:bCs/>
          <w:sz w:val="28"/>
          <w:szCs w:val="28"/>
        </w:rPr>
        <w:t>With e</w:t>
      </w:r>
      <w:r w:rsidR="00902740" w:rsidRPr="00902740">
        <w:rPr>
          <w:rFonts w:ascii="Tahoma" w:hAnsi="Tahoma" w:cs="Tahoma"/>
          <w:b/>
          <w:bCs/>
          <w:sz w:val="28"/>
          <w:szCs w:val="28"/>
        </w:rPr>
        <w:t xml:space="preserve">yes </w:t>
      </w:r>
      <w:r w:rsidR="00AF7B1B">
        <w:rPr>
          <w:rFonts w:ascii="Tahoma" w:hAnsi="Tahoma" w:cs="Tahoma"/>
          <w:b/>
          <w:bCs/>
          <w:sz w:val="28"/>
          <w:szCs w:val="28"/>
        </w:rPr>
        <w:t>w</w:t>
      </w:r>
      <w:r w:rsidR="00902740" w:rsidRPr="00902740">
        <w:rPr>
          <w:rFonts w:ascii="Tahoma" w:hAnsi="Tahoma" w:cs="Tahoma"/>
          <w:b/>
          <w:bCs/>
          <w:sz w:val="28"/>
          <w:szCs w:val="28"/>
        </w:rPr>
        <w:t xml:space="preserve">ide </w:t>
      </w:r>
      <w:r w:rsidR="00AF7B1B">
        <w:rPr>
          <w:rFonts w:ascii="Tahoma" w:hAnsi="Tahoma" w:cs="Tahoma"/>
          <w:b/>
          <w:bCs/>
          <w:sz w:val="28"/>
          <w:szCs w:val="28"/>
        </w:rPr>
        <w:t>s</w:t>
      </w:r>
      <w:r w:rsidR="00902740" w:rsidRPr="00902740">
        <w:rPr>
          <w:rFonts w:ascii="Tahoma" w:hAnsi="Tahoma" w:cs="Tahoma"/>
          <w:b/>
          <w:bCs/>
          <w:sz w:val="28"/>
          <w:szCs w:val="28"/>
        </w:rPr>
        <w:t>hut</w:t>
      </w:r>
      <w:r w:rsidR="00441D85">
        <w:rPr>
          <w:rFonts w:ascii="Tahoma" w:hAnsi="Tahoma" w:cs="Tahoma"/>
          <w:b/>
          <w:bCs/>
          <w:sz w:val="28"/>
          <w:szCs w:val="28"/>
        </w:rPr>
        <w:t>? Or</w:t>
      </w:r>
      <w:r w:rsidR="00902740" w:rsidRPr="00902740">
        <w:rPr>
          <w:rFonts w:ascii="Tahoma" w:hAnsi="Tahoma" w:cs="Tahoma"/>
          <w:b/>
          <w:bCs/>
          <w:sz w:val="28"/>
          <w:szCs w:val="28"/>
        </w:rPr>
        <w:t xml:space="preserve"> </w:t>
      </w:r>
      <w:r w:rsidR="00AF7B1B">
        <w:rPr>
          <w:rFonts w:ascii="Tahoma" w:hAnsi="Tahoma" w:cs="Tahoma"/>
          <w:b/>
          <w:bCs/>
          <w:sz w:val="28"/>
          <w:szCs w:val="28"/>
        </w:rPr>
        <w:t xml:space="preserve">worse – </w:t>
      </w:r>
      <w:r w:rsidR="00441D85">
        <w:rPr>
          <w:rFonts w:ascii="Tahoma" w:hAnsi="Tahoma" w:cs="Tahoma"/>
          <w:b/>
          <w:bCs/>
          <w:sz w:val="28"/>
          <w:szCs w:val="28"/>
        </w:rPr>
        <w:t xml:space="preserve">with </w:t>
      </w:r>
      <w:r w:rsidR="00AF7B1B">
        <w:rPr>
          <w:rFonts w:ascii="Tahoma" w:hAnsi="Tahoma" w:cs="Tahoma"/>
          <w:b/>
          <w:bCs/>
          <w:sz w:val="28"/>
          <w:szCs w:val="28"/>
        </w:rPr>
        <w:t>eyes wide open</w:t>
      </w:r>
    </w:p>
    <w:p w14:paraId="1DEE4444" w14:textId="77777777" w:rsidR="00C74B74" w:rsidRDefault="00704B6B">
      <w:pPr>
        <w:rPr>
          <w:rFonts w:ascii="Tahoma" w:hAnsi="Tahoma" w:cs="Tahoma"/>
          <w:sz w:val="24"/>
          <w:szCs w:val="24"/>
        </w:rPr>
      </w:pPr>
      <w:r>
        <w:rPr>
          <w:rFonts w:ascii="Tahoma" w:hAnsi="Tahoma" w:cs="Tahoma"/>
          <w:sz w:val="24"/>
          <w:szCs w:val="24"/>
        </w:rPr>
        <w:t>The death of Canadian TV has</w:t>
      </w:r>
      <w:r w:rsidR="00902740" w:rsidRPr="00902740">
        <w:rPr>
          <w:rFonts w:ascii="Tahoma" w:hAnsi="Tahoma" w:cs="Tahoma"/>
          <w:sz w:val="24"/>
          <w:szCs w:val="24"/>
        </w:rPr>
        <w:t xml:space="preserve"> been predict</w:t>
      </w:r>
      <w:r>
        <w:rPr>
          <w:rFonts w:ascii="Tahoma" w:hAnsi="Tahoma" w:cs="Tahoma"/>
          <w:sz w:val="24"/>
          <w:szCs w:val="24"/>
        </w:rPr>
        <w:t>ed</w:t>
      </w:r>
      <w:r w:rsidR="00902740" w:rsidRPr="00902740">
        <w:rPr>
          <w:rFonts w:ascii="Tahoma" w:hAnsi="Tahoma" w:cs="Tahoma"/>
          <w:sz w:val="24"/>
          <w:szCs w:val="24"/>
        </w:rPr>
        <w:t xml:space="preserve"> for years</w:t>
      </w:r>
      <w:r w:rsidR="00902740">
        <w:rPr>
          <w:rFonts w:ascii="Tahoma" w:hAnsi="Tahoma" w:cs="Tahoma"/>
          <w:sz w:val="24"/>
          <w:szCs w:val="24"/>
        </w:rPr>
        <w:t xml:space="preserve">.  </w:t>
      </w:r>
      <w:r>
        <w:rPr>
          <w:rFonts w:ascii="Tahoma" w:hAnsi="Tahoma" w:cs="Tahoma"/>
          <w:sz w:val="24"/>
          <w:szCs w:val="24"/>
        </w:rPr>
        <w:t>Since the turn</w:t>
      </w:r>
      <w:r w:rsidR="001F3839">
        <w:rPr>
          <w:rFonts w:ascii="Tahoma" w:hAnsi="Tahoma" w:cs="Tahoma"/>
          <w:sz w:val="24"/>
          <w:szCs w:val="24"/>
        </w:rPr>
        <w:t xml:space="preserve"> </w:t>
      </w:r>
      <w:r>
        <w:rPr>
          <w:rFonts w:ascii="Tahoma" w:hAnsi="Tahoma" w:cs="Tahoma"/>
          <w:sz w:val="24"/>
          <w:szCs w:val="24"/>
        </w:rPr>
        <w:t>of the 21</w:t>
      </w:r>
      <w:r w:rsidRPr="00704B6B">
        <w:rPr>
          <w:rFonts w:ascii="Tahoma" w:hAnsi="Tahoma" w:cs="Tahoma"/>
          <w:sz w:val="24"/>
          <w:szCs w:val="24"/>
          <w:vertAlign w:val="superscript"/>
        </w:rPr>
        <w:t>st</w:t>
      </w:r>
      <w:r>
        <w:rPr>
          <w:rFonts w:ascii="Tahoma" w:hAnsi="Tahoma" w:cs="Tahoma"/>
          <w:sz w:val="24"/>
          <w:szCs w:val="24"/>
        </w:rPr>
        <w:t xml:space="preserve"> century </w:t>
      </w:r>
      <w:r w:rsidR="00902740">
        <w:rPr>
          <w:rFonts w:ascii="Tahoma" w:hAnsi="Tahoma" w:cs="Tahoma"/>
          <w:sz w:val="24"/>
          <w:szCs w:val="24"/>
        </w:rPr>
        <w:t>Canada’s media landscape has been under huge pressure from a tsunami of industry pressures.</w:t>
      </w:r>
    </w:p>
    <w:p w14:paraId="58BDA630" w14:textId="1521864F" w:rsidR="00C74B74" w:rsidRDefault="000C0AE5" w:rsidP="00C74B74">
      <w:pPr>
        <w:pStyle w:val="c-article-bodytext"/>
        <w:shd w:val="clear" w:color="auto" w:fill="FFFFFF"/>
        <w:rPr>
          <w:rFonts w:ascii="Tahoma" w:hAnsi="Tahoma" w:cs="Tahoma"/>
        </w:rPr>
      </w:pPr>
      <w:r>
        <w:rPr>
          <w:rFonts w:ascii="Tahoma" w:hAnsi="Tahoma" w:cs="Tahoma"/>
        </w:rPr>
        <w:t>In this century’s first decade, i</w:t>
      </w:r>
      <w:r w:rsidR="00C74B74">
        <w:rPr>
          <w:rFonts w:ascii="Tahoma" w:hAnsi="Tahoma" w:cs="Tahoma"/>
        </w:rPr>
        <w:t>ndustry consolidation became ‘a thing’ and the logic of the local licence, of serving the unique needs of individual communities</w:t>
      </w:r>
      <w:r w:rsidR="00C8595E">
        <w:rPr>
          <w:rFonts w:ascii="Tahoma" w:hAnsi="Tahoma" w:cs="Tahoma"/>
        </w:rPr>
        <w:t>,</w:t>
      </w:r>
      <w:r w:rsidR="00C74B74">
        <w:rPr>
          <w:rFonts w:ascii="Tahoma" w:hAnsi="Tahoma" w:cs="Tahoma"/>
        </w:rPr>
        <w:t xml:space="preserve"> was </w:t>
      </w:r>
      <w:r w:rsidR="00AF7B1B" w:rsidRPr="00441D85">
        <w:rPr>
          <w:rFonts w:ascii="Tahoma" w:hAnsi="Tahoma" w:cs="Tahoma"/>
        </w:rPr>
        <w:t>dismissed as old-fashioned, abandoned</w:t>
      </w:r>
      <w:r w:rsidR="00C74B74">
        <w:rPr>
          <w:rFonts w:ascii="Tahoma" w:hAnsi="Tahoma" w:cs="Tahoma"/>
        </w:rPr>
        <w:t xml:space="preserve"> in the interest of </w:t>
      </w:r>
      <w:r w:rsidR="00704B6B">
        <w:rPr>
          <w:rFonts w:ascii="Tahoma" w:hAnsi="Tahoma" w:cs="Tahoma"/>
        </w:rPr>
        <w:t>‘</w:t>
      </w:r>
      <w:r w:rsidR="00C74B74">
        <w:rPr>
          <w:rFonts w:ascii="Tahoma" w:hAnsi="Tahoma" w:cs="Tahoma"/>
        </w:rPr>
        <w:t>bigger is better</w:t>
      </w:r>
      <w:r w:rsidR="00704B6B">
        <w:rPr>
          <w:rFonts w:ascii="Tahoma" w:hAnsi="Tahoma" w:cs="Tahoma"/>
        </w:rPr>
        <w:t>’</w:t>
      </w:r>
      <w:r w:rsidR="00C74B74">
        <w:rPr>
          <w:rFonts w:ascii="Tahoma" w:hAnsi="Tahoma" w:cs="Tahoma"/>
        </w:rPr>
        <w:t xml:space="preserve">. </w:t>
      </w:r>
      <w:r>
        <w:rPr>
          <w:rFonts w:ascii="Tahoma" w:hAnsi="Tahoma" w:cs="Tahoma"/>
        </w:rPr>
        <w:t xml:space="preserve"> </w:t>
      </w:r>
      <w:proofErr w:type="spellStart"/>
      <w:r w:rsidR="00C74B74">
        <w:rPr>
          <w:rFonts w:ascii="Tahoma" w:hAnsi="Tahoma" w:cs="Tahoma"/>
        </w:rPr>
        <w:t>CTVglobemedia</w:t>
      </w:r>
      <w:proofErr w:type="spellEnd"/>
      <w:r w:rsidR="00C74B74">
        <w:rPr>
          <w:rFonts w:ascii="Tahoma" w:hAnsi="Tahoma" w:cs="Tahoma"/>
        </w:rPr>
        <w:t xml:space="preserve"> bought up CH</w:t>
      </w:r>
      <w:r w:rsidR="00FC2606">
        <w:rPr>
          <w:rFonts w:ascii="Tahoma" w:hAnsi="Tahoma" w:cs="Tahoma"/>
        </w:rPr>
        <w:t>U</w:t>
      </w:r>
      <w:r w:rsidR="00C74B74">
        <w:rPr>
          <w:rFonts w:ascii="Tahoma" w:hAnsi="Tahoma" w:cs="Tahoma"/>
        </w:rPr>
        <w:t xml:space="preserve">M Ltd, CanWest Global Communications </w:t>
      </w:r>
      <w:r>
        <w:rPr>
          <w:rFonts w:ascii="Tahoma" w:hAnsi="Tahoma" w:cs="Tahoma"/>
        </w:rPr>
        <w:t>(</w:t>
      </w:r>
      <w:r w:rsidR="00FC2606">
        <w:rPr>
          <w:rFonts w:ascii="Tahoma" w:hAnsi="Tahoma" w:cs="Tahoma"/>
        </w:rPr>
        <w:t>with help from Goldman Sachs</w:t>
      </w:r>
      <w:r>
        <w:rPr>
          <w:rFonts w:ascii="Tahoma" w:hAnsi="Tahoma" w:cs="Tahoma"/>
        </w:rPr>
        <w:t>)</w:t>
      </w:r>
      <w:r w:rsidR="00FC2606">
        <w:rPr>
          <w:rFonts w:ascii="Tahoma" w:hAnsi="Tahoma" w:cs="Tahoma"/>
        </w:rPr>
        <w:t xml:space="preserve"> </w:t>
      </w:r>
      <w:r w:rsidR="00C74B74">
        <w:rPr>
          <w:rFonts w:ascii="Tahoma" w:hAnsi="Tahoma" w:cs="Tahoma"/>
        </w:rPr>
        <w:t>swallowed Alliance</w:t>
      </w:r>
      <w:r w:rsidR="00FC2606">
        <w:rPr>
          <w:rFonts w:ascii="Tahoma" w:hAnsi="Tahoma" w:cs="Tahoma"/>
        </w:rPr>
        <w:t xml:space="preserve"> </w:t>
      </w:r>
      <w:r w:rsidR="00C74B74">
        <w:rPr>
          <w:rFonts w:ascii="Tahoma" w:hAnsi="Tahoma" w:cs="Tahoma"/>
        </w:rPr>
        <w:t>Atlantis</w:t>
      </w:r>
      <w:r w:rsidR="00FC2606">
        <w:rPr>
          <w:rFonts w:ascii="Tahoma" w:hAnsi="Tahoma" w:cs="Tahoma"/>
        </w:rPr>
        <w:t xml:space="preserve"> and Astral Media took over Standard Broadcasting Ltd.  </w:t>
      </w:r>
      <w:r w:rsidR="002E19FD" w:rsidRPr="002E19FD">
        <w:rPr>
          <w:rFonts w:ascii="Tahoma" w:hAnsi="Tahoma" w:cs="Tahoma"/>
        </w:rPr>
        <w:t xml:space="preserve">Canadians and public-interest groups warned the Canadian Radio-television and Telecommunications Commission (CRTC) about the dangers of </w:t>
      </w:r>
      <w:r w:rsidR="002E19FD">
        <w:rPr>
          <w:rFonts w:ascii="Tahoma" w:hAnsi="Tahoma" w:cs="Tahoma"/>
        </w:rPr>
        <w:t>concentrated ownership:  it dismissed these dangers, s</w:t>
      </w:r>
      <w:r w:rsidR="00FC5C96">
        <w:rPr>
          <w:rFonts w:ascii="Tahoma" w:hAnsi="Tahoma" w:cs="Tahoma"/>
        </w:rPr>
        <w:t>aying</w:t>
      </w:r>
      <w:r w:rsidR="002E19FD">
        <w:rPr>
          <w:rFonts w:ascii="Tahoma" w:hAnsi="Tahoma" w:cs="Tahoma"/>
        </w:rPr>
        <w:t xml:space="preserve"> the transactions’ benefits outweighed any possible harm</w:t>
      </w:r>
      <w:r w:rsidR="00460BAE">
        <w:rPr>
          <w:rFonts w:ascii="Tahoma" w:hAnsi="Tahoma" w:cs="Tahoma"/>
        </w:rPr>
        <w:t>.</w:t>
      </w:r>
      <w:r w:rsidR="00FC5C96">
        <w:rPr>
          <w:rFonts w:ascii="Tahoma" w:hAnsi="Tahoma" w:cs="Tahoma"/>
        </w:rPr>
        <w:t xml:space="preserve"> </w:t>
      </w:r>
      <w:r w:rsidR="00441D85">
        <w:rPr>
          <w:rFonts w:ascii="Tahoma" w:hAnsi="Tahoma" w:cs="Tahoma"/>
        </w:rPr>
        <w:t xml:space="preserve">  </w:t>
      </w:r>
    </w:p>
    <w:p w14:paraId="7E9D7632" w14:textId="486483EF" w:rsidR="00AF642D" w:rsidRDefault="000C0AE5" w:rsidP="004136B4">
      <w:pPr>
        <w:pStyle w:val="c-article-bodytext"/>
        <w:shd w:val="clear" w:color="auto" w:fill="FFFFFF"/>
        <w:rPr>
          <w:rFonts w:ascii="Tahoma" w:hAnsi="Tahoma" w:cs="Tahoma"/>
        </w:rPr>
      </w:pPr>
      <w:r>
        <w:rPr>
          <w:rFonts w:ascii="Tahoma" w:hAnsi="Tahoma" w:cs="Tahoma"/>
        </w:rPr>
        <w:t xml:space="preserve">Time for a quick breath – then </w:t>
      </w:r>
      <w:r w:rsidR="004136B4">
        <w:rPr>
          <w:rFonts w:ascii="Tahoma" w:hAnsi="Tahoma" w:cs="Tahoma"/>
        </w:rPr>
        <w:t xml:space="preserve">Corus (Shaw) </w:t>
      </w:r>
      <w:r>
        <w:rPr>
          <w:rFonts w:ascii="Tahoma" w:hAnsi="Tahoma" w:cs="Tahoma"/>
        </w:rPr>
        <w:t xml:space="preserve">picked up the Global television properties and Bell, spotting an opportunity, grabbed CTV as well as Astral, combining </w:t>
      </w:r>
      <w:r w:rsidR="004136B4">
        <w:rPr>
          <w:rFonts w:ascii="Tahoma" w:hAnsi="Tahoma" w:cs="Tahoma"/>
        </w:rPr>
        <w:t xml:space="preserve">cable and internet, mobile and media.  </w:t>
      </w:r>
      <w:r w:rsidR="00F65826">
        <w:rPr>
          <w:rFonts w:ascii="Tahoma" w:hAnsi="Tahoma" w:cs="Tahoma"/>
        </w:rPr>
        <w:t xml:space="preserve">Concentration of ownership </w:t>
      </w:r>
      <w:r w:rsidR="00F052E1">
        <w:rPr>
          <w:rFonts w:ascii="Tahoma" w:hAnsi="Tahoma" w:cs="Tahoma"/>
        </w:rPr>
        <w:t>again b</w:t>
      </w:r>
      <w:r w:rsidR="00F65826">
        <w:rPr>
          <w:rFonts w:ascii="Tahoma" w:hAnsi="Tahoma" w:cs="Tahoma"/>
        </w:rPr>
        <w:t>ecame a talking point</w:t>
      </w:r>
      <w:r w:rsidR="00F052E1">
        <w:rPr>
          <w:rFonts w:ascii="Tahoma" w:hAnsi="Tahoma" w:cs="Tahoma"/>
        </w:rPr>
        <w:t xml:space="preserve"> but</w:t>
      </w:r>
      <w:r w:rsidR="00BA67E5">
        <w:rPr>
          <w:rFonts w:ascii="Tahoma" w:hAnsi="Tahoma" w:cs="Tahoma"/>
        </w:rPr>
        <w:t xml:space="preserve"> </w:t>
      </w:r>
      <w:r w:rsidR="00AF7B1B">
        <w:rPr>
          <w:rFonts w:ascii="Tahoma" w:hAnsi="Tahoma" w:cs="Tahoma"/>
        </w:rPr>
        <w:t xml:space="preserve">concerns </w:t>
      </w:r>
      <w:r w:rsidR="002E19FD">
        <w:rPr>
          <w:rFonts w:ascii="Tahoma" w:hAnsi="Tahoma" w:cs="Tahoma"/>
        </w:rPr>
        <w:t xml:space="preserve">about the loss of local service were </w:t>
      </w:r>
      <w:r w:rsidR="00AF7B1B">
        <w:rPr>
          <w:rFonts w:ascii="Tahoma" w:hAnsi="Tahoma" w:cs="Tahoma"/>
        </w:rPr>
        <w:t xml:space="preserve">dismissed </w:t>
      </w:r>
      <w:r w:rsidR="00FC5C96">
        <w:rPr>
          <w:rFonts w:ascii="Tahoma" w:hAnsi="Tahoma" w:cs="Tahoma"/>
        </w:rPr>
        <w:t>and</w:t>
      </w:r>
      <w:r w:rsidR="00AF642D">
        <w:rPr>
          <w:rFonts w:ascii="Tahoma" w:hAnsi="Tahoma" w:cs="Tahoma"/>
        </w:rPr>
        <w:t xml:space="preserve"> </w:t>
      </w:r>
      <w:r w:rsidR="00EE2F28">
        <w:rPr>
          <w:rFonts w:ascii="Tahoma" w:hAnsi="Tahoma" w:cs="Tahoma"/>
        </w:rPr>
        <w:t>all of these multi-billion</w:t>
      </w:r>
      <w:r w:rsidR="00460BAE">
        <w:rPr>
          <w:rFonts w:ascii="Tahoma" w:hAnsi="Tahoma" w:cs="Tahoma"/>
        </w:rPr>
        <w:t>-</w:t>
      </w:r>
      <w:r w:rsidR="00EE2F28">
        <w:rPr>
          <w:rFonts w:ascii="Tahoma" w:hAnsi="Tahoma" w:cs="Tahoma"/>
        </w:rPr>
        <w:t xml:space="preserve">dollar transactions were </w:t>
      </w:r>
      <w:r w:rsidR="00F052E1">
        <w:rPr>
          <w:rFonts w:ascii="Tahoma" w:hAnsi="Tahoma" w:cs="Tahoma"/>
        </w:rPr>
        <w:t xml:space="preserve">eventually </w:t>
      </w:r>
      <w:r w:rsidR="00EE2F28">
        <w:rPr>
          <w:rFonts w:ascii="Tahoma" w:hAnsi="Tahoma" w:cs="Tahoma"/>
        </w:rPr>
        <w:t xml:space="preserve">rubber-stamped. </w:t>
      </w:r>
    </w:p>
    <w:p w14:paraId="79CC588B" w14:textId="6C1D6CAB" w:rsidR="00902740" w:rsidRDefault="00AF642D" w:rsidP="004136B4">
      <w:pPr>
        <w:pStyle w:val="c-article-bodytext"/>
        <w:shd w:val="clear" w:color="auto" w:fill="FFFFFF"/>
        <w:rPr>
          <w:rFonts w:ascii="Tahoma" w:hAnsi="Tahoma" w:cs="Tahoma"/>
        </w:rPr>
      </w:pPr>
      <w:r>
        <w:rPr>
          <w:rFonts w:ascii="Tahoma" w:hAnsi="Tahoma" w:cs="Tahoma"/>
        </w:rPr>
        <w:t>As a re</w:t>
      </w:r>
      <w:r w:rsidR="004136B4">
        <w:rPr>
          <w:rFonts w:ascii="Tahoma" w:hAnsi="Tahoma" w:cs="Tahoma"/>
        </w:rPr>
        <w:t xml:space="preserve">sult of consolidation, </w:t>
      </w:r>
      <w:r w:rsidR="00540A9E">
        <w:rPr>
          <w:rFonts w:ascii="Tahoma" w:hAnsi="Tahoma" w:cs="Tahoma"/>
        </w:rPr>
        <w:t>large</w:t>
      </w:r>
      <w:r w:rsidR="004136B4">
        <w:rPr>
          <w:rFonts w:ascii="Tahoma" w:hAnsi="Tahoma" w:cs="Tahoma"/>
        </w:rPr>
        <w:t xml:space="preserve"> television </w:t>
      </w:r>
      <w:r w:rsidR="00540A9E">
        <w:rPr>
          <w:rFonts w:ascii="Tahoma" w:hAnsi="Tahoma" w:cs="Tahoma"/>
        </w:rPr>
        <w:t>companies</w:t>
      </w:r>
      <w:r w:rsidR="004136B4">
        <w:rPr>
          <w:rFonts w:ascii="Tahoma" w:hAnsi="Tahoma" w:cs="Tahoma"/>
        </w:rPr>
        <w:t xml:space="preserve"> were reduced from dominant </w:t>
      </w:r>
      <w:r>
        <w:rPr>
          <w:rFonts w:ascii="Tahoma" w:hAnsi="Tahoma" w:cs="Tahoma"/>
        </w:rPr>
        <w:t>industry leaders</w:t>
      </w:r>
      <w:r w:rsidR="004136B4">
        <w:rPr>
          <w:rFonts w:ascii="Tahoma" w:hAnsi="Tahoma" w:cs="Tahoma"/>
        </w:rPr>
        <w:t xml:space="preserve"> to regulated </w:t>
      </w:r>
      <w:r>
        <w:rPr>
          <w:rFonts w:ascii="Tahoma" w:hAnsi="Tahoma" w:cs="Tahoma"/>
        </w:rPr>
        <w:t>subsidiaries</w:t>
      </w:r>
      <w:r w:rsidR="004136B4">
        <w:rPr>
          <w:rFonts w:ascii="Tahoma" w:hAnsi="Tahoma" w:cs="Tahoma"/>
        </w:rPr>
        <w:t xml:space="preserve"> whose declining profits became a constant source of concern to </w:t>
      </w:r>
      <w:r>
        <w:rPr>
          <w:rFonts w:ascii="Tahoma" w:hAnsi="Tahoma" w:cs="Tahoma"/>
        </w:rPr>
        <w:t xml:space="preserve">their </w:t>
      </w:r>
      <w:r w:rsidR="004136B4">
        <w:rPr>
          <w:rFonts w:ascii="Tahoma" w:hAnsi="Tahoma" w:cs="Tahoma"/>
        </w:rPr>
        <w:t>ROI</w:t>
      </w:r>
      <w:r w:rsidR="00704B6B">
        <w:rPr>
          <w:rFonts w:ascii="Tahoma" w:hAnsi="Tahoma" w:cs="Tahoma"/>
        </w:rPr>
        <w:t>-</w:t>
      </w:r>
      <w:r w:rsidR="004136B4">
        <w:rPr>
          <w:rFonts w:ascii="Tahoma" w:hAnsi="Tahoma" w:cs="Tahoma"/>
        </w:rPr>
        <w:t xml:space="preserve">driven </w:t>
      </w:r>
      <w:r w:rsidR="0067623F">
        <w:rPr>
          <w:rFonts w:ascii="Tahoma" w:hAnsi="Tahoma" w:cs="Tahoma"/>
        </w:rPr>
        <w:t xml:space="preserve">telecom </w:t>
      </w:r>
      <w:r>
        <w:rPr>
          <w:rFonts w:ascii="Tahoma" w:hAnsi="Tahoma" w:cs="Tahoma"/>
        </w:rPr>
        <w:t xml:space="preserve">owners. </w:t>
      </w:r>
      <w:r w:rsidR="004136B4">
        <w:rPr>
          <w:rFonts w:ascii="Tahoma" w:hAnsi="Tahoma" w:cs="Tahoma"/>
        </w:rPr>
        <w:t xml:space="preserve"> </w:t>
      </w:r>
    </w:p>
    <w:p w14:paraId="18E5EE62" w14:textId="0BD8AF71" w:rsidR="00F052E1" w:rsidRDefault="00441D85">
      <w:pPr>
        <w:rPr>
          <w:rFonts w:ascii="Tahoma" w:hAnsi="Tahoma" w:cs="Tahoma"/>
          <w:sz w:val="24"/>
          <w:szCs w:val="24"/>
        </w:rPr>
      </w:pPr>
      <w:r>
        <w:rPr>
          <w:rFonts w:ascii="Tahoma" w:hAnsi="Tahoma" w:cs="Tahoma"/>
          <w:sz w:val="24"/>
          <w:szCs w:val="24"/>
        </w:rPr>
        <w:t>Then</w:t>
      </w:r>
      <w:r w:rsidR="00F052E1">
        <w:rPr>
          <w:rFonts w:ascii="Tahoma" w:hAnsi="Tahoma" w:cs="Tahoma"/>
          <w:sz w:val="24"/>
          <w:szCs w:val="24"/>
        </w:rPr>
        <w:t xml:space="preserve"> </w:t>
      </w:r>
      <w:r w:rsidR="00360211">
        <w:rPr>
          <w:rFonts w:ascii="Tahoma" w:hAnsi="Tahoma" w:cs="Tahoma"/>
          <w:sz w:val="24"/>
          <w:szCs w:val="24"/>
        </w:rPr>
        <w:t>s</w:t>
      </w:r>
      <w:r w:rsidR="00902740">
        <w:rPr>
          <w:rFonts w:ascii="Tahoma" w:hAnsi="Tahoma" w:cs="Tahoma"/>
          <w:sz w:val="24"/>
          <w:szCs w:val="24"/>
        </w:rPr>
        <w:t xml:space="preserve">ocial media giants like Facebook and Google </w:t>
      </w:r>
      <w:r>
        <w:rPr>
          <w:rFonts w:ascii="Tahoma" w:hAnsi="Tahoma" w:cs="Tahoma"/>
          <w:sz w:val="24"/>
          <w:szCs w:val="24"/>
        </w:rPr>
        <w:t xml:space="preserve">began to hoover up </w:t>
      </w:r>
      <w:r w:rsidR="00902740">
        <w:rPr>
          <w:rFonts w:ascii="Tahoma" w:hAnsi="Tahoma" w:cs="Tahoma"/>
          <w:sz w:val="24"/>
          <w:szCs w:val="24"/>
        </w:rPr>
        <w:t>local and national advertising</w:t>
      </w:r>
      <w:r>
        <w:rPr>
          <w:rFonts w:ascii="Tahoma" w:hAnsi="Tahoma" w:cs="Tahoma"/>
          <w:sz w:val="24"/>
          <w:szCs w:val="24"/>
        </w:rPr>
        <w:t xml:space="preserve">.  </w:t>
      </w:r>
      <w:r w:rsidR="00BA67E5">
        <w:rPr>
          <w:rFonts w:ascii="Tahoma" w:hAnsi="Tahoma" w:cs="Tahoma"/>
          <w:sz w:val="24"/>
          <w:szCs w:val="24"/>
        </w:rPr>
        <w:t>Its</w:t>
      </w:r>
      <w:r>
        <w:rPr>
          <w:rFonts w:ascii="Tahoma" w:hAnsi="Tahoma" w:cs="Tahoma"/>
          <w:sz w:val="24"/>
          <w:szCs w:val="24"/>
        </w:rPr>
        <w:t xml:space="preserve"> </w:t>
      </w:r>
      <w:r w:rsidR="00BA67E5">
        <w:rPr>
          <w:rFonts w:ascii="Tahoma" w:hAnsi="Tahoma" w:cs="Tahoma"/>
          <w:sz w:val="24"/>
          <w:szCs w:val="24"/>
        </w:rPr>
        <w:t xml:space="preserve">transfer </w:t>
      </w:r>
      <w:r>
        <w:rPr>
          <w:rFonts w:ascii="Tahoma" w:hAnsi="Tahoma" w:cs="Tahoma"/>
          <w:sz w:val="24"/>
          <w:szCs w:val="24"/>
        </w:rPr>
        <w:t xml:space="preserve">to online service has become a tidal wave, sweeping up revenues that </w:t>
      </w:r>
      <w:r w:rsidR="00902740">
        <w:rPr>
          <w:rFonts w:ascii="Tahoma" w:hAnsi="Tahoma" w:cs="Tahoma"/>
          <w:sz w:val="24"/>
          <w:szCs w:val="24"/>
        </w:rPr>
        <w:t>for decades</w:t>
      </w:r>
      <w:r w:rsidR="005717CD">
        <w:rPr>
          <w:rFonts w:ascii="Tahoma" w:hAnsi="Tahoma" w:cs="Tahoma"/>
          <w:sz w:val="24"/>
          <w:szCs w:val="24"/>
        </w:rPr>
        <w:t xml:space="preserve"> </w:t>
      </w:r>
      <w:r w:rsidR="00902740">
        <w:rPr>
          <w:rFonts w:ascii="Tahoma" w:hAnsi="Tahoma" w:cs="Tahoma"/>
          <w:sz w:val="24"/>
          <w:szCs w:val="24"/>
        </w:rPr>
        <w:t xml:space="preserve">supported vibrant and diverse Canadian print, radio and television industries.  </w:t>
      </w:r>
    </w:p>
    <w:p w14:paraId="20AFDB08" w14:textId="3D00E009" w:rsidR="00BA67E5" w:rsidRDefault="00BA67E5" w:rsidP="00CA2C22">
      <w:pPr>
        <w:pStyle w:val="c-article-bodytext"/>
        <w:shd w:val="clear" w:color="auto" w:fill="FFFFFF"/>
        <w:rPr>
          <w:rFonts w:ascii="Tahoma" w:hAnsi="Tahoma" w:cs="Tahoma"/>
        </w:rPr>
      </w:pPr>
      <w:r>
        <w:rPr>
          <w:rFonts w:ascii="Tahoma" w:hAnsi="Tahoma" w:cs="Tahoma"/>
        </w:rPr>
        <w:t>We noticed; the industry noticed</w:t>
      </w:r>
      <w:r w:rsidR="00C8595E">
        <w:rPr>
          <w:rFonts w:ascii="Tahoma" w:hAnsi="Tahoma" w:cs="Tahoma"/>
        </w:rPr>
        <w:t>;</w:t>
      </w:r>
      <w:r>
        <w:rPr>
          <w:rFonts w:ascii="Tahoma" w:hAnsi="Tahoma" w:cs="Tahoma"/>
        </w:rPr>
        <w:t xml:space="preserve"> but once again decision-makers failed to act.</w:t>
      </w:r>
    </w:p>
    <w:p w14:paraId="1F956055" w14:textId="2A05197F" w:rsidR="00CA2C22" w:rsidRDefault="00F65826" w:rsidP="00CA2C22">
      <w:pPr>
        <w:pStyle w:val="c-article-bodytext"/>
        <w:shd w:val="clear" w:color="auto" w:fill="FFFFFF"/>
        <w:rPr>
          <w:rFonts w:ascii="Tahoma" w:hAnsi="Tahoma" w:cs="Tahoma"/>
        </w:rPr>
      </w:pPr>
      <w:r>
        <w:rPr>
          <w:rFonts w:ascii="Tahoma" w:hAnsi="Tahoma" w:cs="Tahoma"/>
        </w:rPr>
        <w:t xml:space="preserve">Faced with proof of steadily declining TV network revenues and evidence of cord-cutting, the CRTC </w:t>
      </w:r>
      <w:r w:rsidR="0067623F">
        <w:rPr>
          <w:rFonts w:ascii="Tahoma" w:hAnsi="Tahoma" w:cs="Tahoma"/>
        </w:rPr>
        <w:t>talked a great deal about</w:t>
      </w:r>
      <w:r>
        <w:rPr>
          <w:rFonts w:ascii="Tahoma" w:hAnsi="Tahoma" w:cs="Tahoma"/>
        </w:rPr>
        <w:t xml:space="preserve"> the future in its 2014 “Let’s Talk TV” hearings</w:t>
      </w:r>
      <w:r w:rsidR="00CA2C22">
        <w:rPr>
          <w:rFonts w:ascii="Tahoma" w:hAnsi="Tahoma" w:cs="Tahoma"/>
        </w:rPr>
        <w:t>.</w:t>
      </w:r>
      <w:r>
        <w:rPr>
          <w:rFonts w:ascii="Tahoma" w:hAnsi="Tahoma" w:cs="Tahoma"/>
        </w:rPr>
        <w:t xml:space="preserve"> </w:t>
      </w:r>
      <w:r w:rsidR="0067623F">
        <w:rPr>
          <w:rFonts w:ascii="Tahoma" w:hAnsi="Tahoma" w:cs="Tahoma"/>
        </w:rPr>
        <w:t xml:space="preserve"> On Mar</w:t>
      </w:r>
      <w:r w:rsidR="00855428">
        <w:rPr>
          <w:rFonts w:ascii="Tahoma" w:hAnsi="Tahoma" w:cs="Tahoma"/>
        </w:rPr>
        <w:t>c</w:t>
      </w:r>
      <w:r w:rsidR="0067623F">
        <w:rPr>
          <w:rFonts w:ascii="Tahoma" w:hAnsi="Tahoma" w:cs="Tahoma"/>
        </w:rPr>
        <w:t xml:space="preserve">h 12, 2015 it ‘tweaked’ its regulations, loosened its requirements for local news, and </w:t>
      </w:r>
      <w:r w:rsidR="00CA2C22">
        <w:rPr>
          <w:rFonts w:ascii="Tahoma" w:hAnsi="Tahoma" w:cs="Tahoma"/>
        </w:rPr>
        <w:t>acknowledged that,</w:t>
      </w:r>
    </w:p>
    <w:p w14:paraId="409D5EF7" w14:textId="77777777" w:rsidR="00CA2C22" w:rsidRDefault="00CA2C22" w:rsidP="00CA2C22">
      <w:pPr>
        <w:pStyle w:val="c-article-bodytext"/>
        <w:shd w:val="clear" w:color="auto" w:fill="FFFFFF"/>
        <w:rPr>
          <w:rStyle w:val="Emphasis"/>
          <w:rFonts w:ascii="Helvetica" w:hAnsi="Helvetica"/>
          <w:color w:val="333333"/>
          <w:shd w:val="clear" w:color="auto" w:fill="FFFFFF"/>
        </w:rPr>
      </w:pPr>
      <w:r>
        <w:rPr>
          <w:rStyle w:val="Emphasis"/>
          <w:rFonts w:ascii="Helvetica" w:hAnsi="Helvetica"/>
          <w:color w:val="333333"/>
          <w:shd w:val="clear" w:color="auto" w:fill="FFFFFF"/>
        </w:rPr>
        <w:tab/>
        <w:t xml:space="preserve">Canadians will continue to migrate from scheduled television and packaged </w:t>
      </w:r>
      <w:r>
        <w:rPr>
          <w:rStyle w:val="Emphasis"/>
          <w:rFonts w:ascii="Helvetica" w:hAnsi="Helvetica"/>
          <w:color w:val="333333"/>
          <w:shd w:val="clear" w:color="auto" w:fill="FFFFFF"/>
        </w:rPr>
        <w:tab/>
        <w:t xml:space="preserve">programming services to a more on-demand and tailored television environment. </w:t>
      </w:r>
      <w:r>
        <w:rPr>
          <w:rStyle w:val="Emphasis"/>
          <w:rFonts w:ascii="Helvetica" w:hAnsi="Helvetica"/>
          <w:color w:val="333333"/>
          <w:shd w:val="clear" w:color="auto" w:fill="FFFFFF"/>
        </w:rPr>
        <w:tab/>
        <w:t xml:space="preserve">Canadians will seek even greater control over the programs they watch and will </w:t>
      </w:r>
      <w:r>
        <w:rPr>
          <w:rStyle w:val="Emphasis"/>
          <w:rFonts w:ascii="Helvetica" w:hAnsi="Helvetica"/>
          <w:color w:val="333333"/>
          <w:shd w:val="clear" w:color="auto" w:fill="FFFFFF"/>
        </w:rPr>
        <w:tab/>
        <w:t xml:space="preserve">access video programs on an even wider array of devices. This new environment </w:t>
      </w:r>
      <w:r>
        <w:rPr>
          <w:rStyle w:val="Emphasis"/>
          <w:rFonts w:ascii="Helvetica" w:hAnsi="Helvetica"/>
          <w:color w:val="333333"/>
          <w:shd w:val="clear" w:color="auto" w:fill="FFFFFF"/>
        </w:rPr>
        <w:tab/>
        <w:t xml:space="preserve">will require a concerted effort by all players in the broadcasting system, including </w:t>
      </w:r>
      <w:r>
        <w:rPr>
          <w:rStyle w:val="Emphasis"/>
          <w:rFonts w:ascii="Helvetica" w:hAnsi="Helvetica"/>
          <w:color w:val="333333"/>
          <w:shd w:val="clear" w:color="auto" w:fill="FFFFFF"/>
        </w:rPr>
        <w:lastRenderedPageBreak/>
        <w:tab/>
        <w:t xml:space="preserve">governments and the Commission, to find new and innovative approaches to </w:t>
      </w:r>
      <w:r>
        <w:rPr>
          <w:rStyle w:val="Emphasis"/>
          <w:rFonts w:ascii="Helvetica" w:hAnsi="Helvetica"/>
          <w:color w:val="333333"/>
          <w:shd w:val="clear" w:color="auto" w:fill="FFFFFF"/>
        </w:rPr>
        <w:tab/>
        <w:t>support the creation of compelling and diverse programming.</w:t>
      </w:r>
    </w:p>
    <w:p w14:paraId="3D82FC8C" w14:textId="568ED07C" w:rsidR="00106E61" w:rsidRDefault="00A95B85"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Four years on, what “new and innovative approaches” have emerged?  </w:t>
      </w:r>
      <w:r w:rsidR="00855428">
        <w:rPr>
          <w:rStyle w:val="Emphasis"/>
          <w:rFonts w:ascii="Helvetica" w:hAnsi="Helvetica"/>
          <w:i w:val="0"/>
          <w:iCs w:val="0"/>
          <w:color w:val="333333"/>
          <w:shd w:val="clear" w:color="auto" w:fill="FFFFFF"/>
        </w:rPr>
        <w:t>But for a small fund to support some forms of journalism, n</w:t>
      </w:r>
      <w:r>
        <w:rPr>
          <w:rStyle w:val="Emphasis"/>
          <w:rFonts w:ascii="Helvetica" w:hAnsi="Helvetica"/>
          <w:i w:val="0"/>
          <w:iCs w:val="0"/>
          <w:color w:val="333333"/>
          <w:shd w:val="clear" w:color="auto" w:fill="FFFFFF"/>
        </w:rPr>
        <w:t>one</w:t>
      </w:r>
      <w:r w:rsidR="00BA67E5">
        <w:rPr>
          <w:rStyle w:val="Emphasis"/>
          <w:rFonts w:ascii="Helvetica" w:hAnsi="Helvetica"/>
          <w:i w:val="0"/>
          <w:iCs w:val="0"/>
          <w:color w:val="333333"/>
          <w:shd w:val="clear" w:color="auto" w:fill="FFFFFF"/>
        </w:rPr>
        <w:t>.</w:t>
      </w:r>
    </w:p>
    <w:p w14:paraId="7CA0094C" w14:textId="25F5ADD9" w:rsidR="00106E61" w:rsidRPr="00106E61" w:rsidRDefault="00106E61"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Even a change in government achieved nothing, introducing new </w:t>
      </w:r>
      <w:r w:rsidR="005937A7">
        <w:rPr>
          <w:rStyle w:val="Emphasis"/>
          <w:rFonts w:ascii="Helvetica" w:hAnsi="Helvetica"/>
          <w:i w:val="0"/>
          <w:iCs w:val="0"/>
          <w:color w:val="333333"/>
          <w:shd w:val="clear" w:color="auto" w:fill="FFFFFF"/>
        </w:rPr>
        <w:t xml:space="preserve">decision-makers </w:t>
      </w:r>
      <w:r>
        <w:rPr>
          <w:rStyle w:val="Emphasis"/>
          <w:rFonts w:ascii="Helvetica" w:hAnsi="Helvetica"/>
          <w:i w:val="0"/>
          <w:iCs w:val="0"/>
          <w:color w:val="333333"/>
          <w:shd w:val="clear" w:color="auto" w:fill="FFFFFF"/>
        </w:rPr>
        <w:t xml:space="preserve">but no fresh thinking.  Confronted by dated, pre-internet broadcast legislation, then Heritage Minister Joly launched a Review of Canadian Content in the Digital World in which thousands of Canadians participated.  </w:t>
      </w:r>
      <w:r w:rsidR="005937A7">
        <w:rPr>
          <w:rStyle w:val="Emphasis"/>
          <w:rFonts w:ascii="Helvetica" w:hAnsi="Helvetica"/>
          <w:i w:val="0"/>
          <w:iCs w:val="0"/>
          <w:color w:val="333333"/>
          <w:shd w:val="clear" w:color="auto" w:fill="FFFFFF"/>
        </w:rPr>
        <w:t xml:space="preserve">This review permitted more inaction, and the </w:t>
      </w:r>
      <w:r w:rsidR="005937A7">
        <w:rPr>
          <w:rStyle w:val="Emphasis"/>
          <w:rFonts w:ascii="Helvetica" w:hAnsi="Helvetica"/>
          <w:color w:val="333333"/>
          <w:shd w:val="clear" w:color="auto" w:fill="FFFFFF"/>
        </w:rPr>
        <w:t xml:space="preserve">Creative Canada </w:t>
      </w:r>
      <w:r w:rsidR="005937A7">
        <w:rPr>
          <w:rStyle w:val="Emphasis"/>
          <w:rFonts w:ascii="Helvetica" w:hAnsi="Helvetica"/>
          <w:i w:val="0"/>
          <w:iCs w:val="0"/>
          <w:color w:val="333333"/>
          <w:shd w:val="clear" w:color="auto" w:fill="FFFFFF"/>
        </w:rPr>
        <w:t>initiative she announced i</w:t>
      </w:r>
      <w:r>
        <w:rPr>
          <w:rStyle w:val="Emphasis"/>
          <w:rFonts w:ascii="Helvetica" w:hAnsi="Helvetica"/>
          <w:i w:val="0"/>
          <w:iCs w:val="0"/>
          <w:color w:val="333333"/>
          <w:shd w:val="clear" w:color="auto" w:fill="FFFFFF"/>
        </w:rPr>
        <w:t>n 2017</w:t>
      </w:r>
      <w:r w:rsidR="00F16FEF">
        <w:rPr>
          <w:rStyle w:val="Emphasis"/>
          <w:rFonts w:ascii="Helvetica" w:hAnsi="Helvetica"/>
          <w:i w:val="0"/>
          <w:iCs w:val="0"/>
          <w:color w:val="333333"/>
          <w:shd w:val="clear" w:color="auto" w:fill="FFFFFF"/>
        </w:rPr>
        <w:t xml:space="preserve"> </w:t>
      </w:r>
      <w:r w:rsidR="005937A7">
        <w:rPr>
          <w:rStyle w:val="Emphasis"/>
          <w:rFonts w:ascii="Helvetica" w:hAnsi="Helvetica"/>
          <w:i w:val="0"/>
          <w:iCs w:val="0"/>
          <w:color w:val="333333"/>
          <w:shd w:val="clear" w:color="auto" w:fill="FFFFFF"/>
        </w:rPr>
        <w:t>merely</w:t>
      </w:r>
      <w:r>
        <w:rPr>
          <w:rStyle w:val="Emphasis"/>
          <w:rFonts w:ascii="Helvetica" w:hAnsi="Helvetica"/>
          <w:color w:val="333333"/>
          <w:shd w:val="clear" w:color="auto" w:fill="FFFFFF"/>
        </w:rPr>
        <w:t xml:space="preserve"> </w:t>
      </w:r>
      <w:r w:rsidR="005937A7">
        <w:rPr>
          <w:rStyle w:val="Emphasis"/>
          <w:rFonts w:ascii="Helvetica" w:hAnsi="Helvetica"/>
          <w:i w:val="0"/>
          <w:iCs w:val="0"/>
          <w:color w:val="333333"/>
          <w:shd w:val="clear" w:color="auto" w:fill="FFFFFF"/>
        </w:rPr>
        <w:t xml:space="preserve">juggled </w:t>
      </w:r>
      <w:r>
        <w:rPr>
          <w:rStyle w:val="Emphasis"/>
          <w:rFonts w:ascii="Helvetica" w:hAnsi="Helvetica"/>
          <w:i w:val="0"/>
          <w:iCs w:val="0"/>
          <w:color w:val="333333"/>
          <w:shd w:val="clear" w:color="auto" w:fill="FFFFFF"/>
        </w:rPr>
        <w:t>cultural expenditure funds from one hand to another.  A year later, she and her colleague, Science, Innovation and Economic Development Minister Bains</w:t>
      </w:r>
      <w:r w:rsidR="00C8595E">
        <w:rPr>
          <w:rStyle w:val="Emphasis"/>
          <w:rFonts w:ascii="Helvetica" w:hAnsi="Helvetica"/>
          <w:i w:val="0"/>
          <w:iCs w:val="0"/>
          <w:color w:val="333333"/>
          <w:shd w:val="clear" w:color="auto" w:fill="FFFFFF"/>
        </w:rPr>
        <w:t>,</w:t>
      </w:r>
      <w:r>
        <w:rPr>
          <w:rStyle w:val="Emphasis"/>
          <w:rFonts w:ascii="Helvetica" w:hAnsi="Helvetica"/>
          <w:i w:val="0"/>
          <w:iCs w:val="0"/>
          <w:color w:val="333333"/>
          <w:shd w:val="clear" w:color="auto" w:fill="FFFFFF"/>
        </w:rPr>
        <w:t xml:space="preserve"> launched another review, appointing the Broadcasting and Telecommunications Review Panel.  It will table recommendations in January 2020, three months after the looming Federal election in October. The whole first term of a new, allegedly younger and more contemporary government will have flown by with little accomplished… </w:t>
      </w:r>
      <w:r w:rsidR="00E216BF">
        <w:rPr>
          <w:rStyle w:val="Emphasis"/>
          <w:rFonts w:ascii="Helvetica" w:hAnsi="Helvetica"/>
          <w:i w:val="0"/>
          <w:iCs w:val="0"/>
          <w:color w:val="333333"/>
          <w:shd w:val="clear" w:color="auto" w:fill="FFFFFF"/>
        </w:rPr>
        <w:t xml:space="preserve">while </w:t>
      </w:r>
      <w:r>
        <w:rPr>
          <w:rStyle w:val="Emphasis"/>
          <w:rFonts w:ascii="Helvetica" w:hAnsi="Helvetica"/>
          <w:i w:val="0"/>
          <w:iCs w:val="0"/>
          <w:color w:val="333333"/>
          <w:shd w:val="clear" w:color="auto" w:fill="FFFFFF"/>
        </w:rPr>
        <w:t xml:space="preserve">Canada’s media infrastructure </w:t>
      </w:r>
      <w:r w:rsidR="005937A7">
        <w:rPr>
          <w:rStyle w:val="Emphasis"/>
          <w:rFonts w:ascii="Helvetica" w:hAnsi="Helvetica"/>
          <w:i w:val="0"/>
          <w:iCs w:val="0"/>
          <w:color w:val="333333"/>
          <w:shd w:val="clear" w:color="auto" w:fill="FFFFFF"/>
        </w:rPr>
        <w:t xml:space="preserve">continues to drown in the tidal wave of </w:t>
      </w:r>
      <w:r w:rsidR="00943447">
        <w:rPr>
          <w:rStyle w:val="Emphasis"/>
          <w:rFonts w:ascii="Helvetica" w:hAnsi="Helvetica"/>
          <w:i w:val="0"/>
          <w:iCs w:val="0"/>
          <w:color w:val="333333"/>
          <w:shd w:val="clear" w:color="auto" w:fill="FFFFFF"/>
        </w:rPr>
        <w:t xml:space="preserve">foreign </w:t>
      </w:r>
      <w:r w:rsidR="005937A7">
        <w:rPr>
          <w:rStyle w:val="Emphasis"/>
          <w:rFonts w:ascii="Helvetica" w:hAnsi="Helvetica"/>
          <w:i w:val="0"/>
          <w:iCs w:val="0"/>
          <w:color w:val="333333"/>
          <w:shd w:val="clear" w:color="auto" w:fill="FFFFFF"/>
        </w:rPr>
        <w:t>online content.</w:t>
      </w:r>
    </w:p>
    <w:p w14:paraId="0228FCEC" w14:textId="77777777" w:rsidR="00704B6B" w:rsidRDefault="006F4A1C"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We are now in </w:t>
      </w:r>
      <w:r w:rsidR="00704B6B">
        <w:rPr>
          <w:rStyle w:val="Emphasis"/>
          <w:rFonts w:ascii="Helvetica" w:hAnsi="Helvetica"/>
          <w:i w:val="0"/>
          <w:iCs w:val="0"/>
          <w:color w:val="333333"/>
          <w:shd w:val="clear" w:color="auto" w:fill="FFFFFF"/>
        </w:rPr>
        <w:t xml:space="preserve">August </w:t>
      </w:r>
      <w:r w:rsidR="0014044B">
        <w:rPr>
          <w:rStyle w:val="Emphasis"/>
          <w:rFonts w:ascii="Helvetica" w:hAnsi="Helvetica"/>
          <w:i w:val="0"/>
          <w:iCs w:val="0"/>
          <w:color w:val="333333"/>
          <w:shd w:val="clear" w:color="auto" w:fill="FFFFFF"/>
        </w:rPr>
        <w:t>2019.</w:t>
      </w:r>
      <w:r w:rsidR="00704B6B">
        <w:rPr>
          <w:rStyle w:val="Emphasis"/>
          <w:rFonts w:ascii="Helvetica" w:hAnsi="Helvetica"/>
          <w:i w:val="0"/>
          <w:iCs w:val="0"/>
          <w:color w:val="333333"/>
          <w:shd w:val="clear" w:color="auto" w:fill="FFFFFF"/>
        </w:rPr>
        <w:t xml:space="preserve">  </w:t>
      </w:r>
      <w:r w:rsidR="0028515C">
        <w:rPr>
          <w:rStyle w:val="Emphasis"/>
          <w:rFonts w:ascii="Helvetica" w:hAnsi="Helvetica"/>
          <w:i w:val="0"/>
          <w:iCs w:val="0"/>
          <w:color w:val="333333"/>
          <w:shd w:val="clear" w:color="auto" w:fill="FFFFFF"/>
        </w:rPr>
        <w:t>Ninety</w:t>
      </w:r>
      <w:r w:rsidR="00704B6B">
        <w:rPr>
          <w:rStyle w:val="Emphasis"/>
          <w:rFonts w:ascii="Helvetica" w:hAnsi="Helvetica"/>
          <w:i w:val="0"/>
          <w:iCs w:val="0"/>
          <w:color w:val="333333"/>
          <w:shd w:val="clear" w:color="auto" w:fill="FFFFFF"/>
        </w:rPr>
        <w:t xml:space="preserve"> percent of Canadian homes have access to the internet and to mobile phones, and </w:t>
      </w:r>
      <w:r w:rsidR="001F3839">
        <w:rPr>
          <w:rStyle w:val="Emphasis"/>
          <w:rFonts w:ascii="Helvetica" w:hAnsi="Helvetica"/>
          <w:i w:val="0"/>
          <w:iCs w:val="0"/>
          <w:color w:val="333333"/>
          <w:shd w:val="clear" w:color="auto" w:fill="FFFFFF"/>
        </w:rPr>
        <w:t>more than 7 million</w:t>
      </w:r>
      <w:r w:rsidR="00704B6B">
        <w:rPr>
          <w:rStyle w:val="Emphasis"/>
          <w:rFonts w:ascii="Helvetica" w:hAnsi="Helvetica"/>
          <w:i w:val="0"/>
          <w:iCs w:val="0"/>
          <w:color w:val="333333"/>
          <w:shd w:val="clear" w:color="auto" w:fill="FFFFFF"/>
        </w:rPr>
        <w:t xml:space="preserve"> subscribe to Netflix</w:t>
      </w:r>
      <w:r>
        <w:rPr>
          <w:rStyle w:val="Emphasis"/>
          <w:rFonts w:ascii="Helvetica" w:hAnsi="Helvetica"/>
          <w:i w:val="0"/>
          <w:iCs w:val="0"/>
          <w:color w:val="333333"/>
          <w:shd w:val="clear" w:color="auto" w:fill="FFFFFF"/>
        </w:rPr>
        <w:t xml:space="preserve">.  </w:t>
      </w:r>
      <w:r w:rsidR="00C15316">
        <w:rPr>
          <w:rStyle w:val="Emphasis"/>
          <w:rFonts w:ascii="Helvetica" w:hAnsi="Helvetica"/>
          <w:i w:val="0"/>
          <w:iCs w:val="0"/>
          <w:color w:val="333333"/>
          <w:shd w:val="clear" w:color="auto" w:fill="FFFFFF"/>
        </w:rPr>
        <w:t xml:space="preserve">Amazon Prime subscribers </w:t>
      </w:r>
      <w:r w:rsidR="003E4A0E">
        <w:rPr>
          <w:rStyle w:val="Emphasis"/>
          <w:rFonts w:ascii="Helvetica" w:hAnsi="Helvetica"/>
          <w:i w:val="0"/>
          <w:iCs w:val="0"/>
          <w:color w:val="333333"/>
          <w:shd w:val="clear" w:color="auto" w:fill="FFFFFF"/>
        </w:rPr>
        <w:t>can already access its</w:t>
      </w:r>
      <w:r w:rsidR="00C15316">
        <w:rPr>
          <w:rStyle w:val="Emphasis"/>
          <w:rFonts w:ascii="Helvetica" w:hAnsi="Helvetica"/>
          <w:i w:val="0"/>
          <w:iCs w:val="0"/>
          <w:color w:val="333333"/>
          <w:shd w:val="clear" w:color="auto" w:fill="FFFFFF"/>
        </w:rPr>
        <w:t xml:space="preserve"> television programs. </w:t>
      </w:r>
      <w:r>
        <w:rPr>
          <w:rStyle w:val="Emphasis"/>
          <w:rFonts w:ascii="Helvetica" w:hAnsi="Helvetica"/>
          <w:i w:val="0"/>
          <w:iCs w:val="0"/>
          <w:color w:val="333333"/>
          <w:shd w:val="clear" w:color="auto" w:fill="FFFFFF"/>
        </w:rPr>
        <w:t xml:space="preserve">Disney has </w:t>
      </w:r>
      <w:r w:rsidR="00C15316">
        <w:rPr>
          <w:rStyle w:val="Emphasis"/>
          <w:rFonts w:ascii="Helvetica" w:hAnsi="Helvetica"/>
          <w:i w:val="0"/>
          <w:iCs w:val="0"/>
          <w:color w:val="333333"/>
          <w:shd w:val="clear" w:color="auto" w:fill="FFFFFF"/>
        </w:rPr>
        <w:t xml:space="preserve">just </w:t>
      </w:r>
      <w:r>
        <w:rPr>
          <w:rStyle w:val="Emphasis"/>
          <w:rFonts w:ascii="Helvetica" w:hAnsi="Helvetica"/>
          <w:i w:val="0"/>
          <w:iCs w:val="0"/>
          <w:color w:val="333333"/>
          <w:shd w:val="clear" w:color="auto" w:fill="FFFFFF"/>
        </w:rPr>
        <w:t>announced that its new streaming service,</w:t>
      </w:r>
      <w:r w:rsidR="00704B6B">
        <w:rPr>
          <w:rStyle w:val="Emphasis"/>
          <w:rFonts w:ascii="Helvetica" w:hAnsi="Helvetica"/>
          <w:i w:val="0"/>
          <w:iCs w:val="0"/>
          <w:color w:val="333333"/>
          <w:shd w:val="clear" w:color="auto" w:fill="FFFFFF"/>
        </w:rPr>
        <w:t xml:space="preserve"> </w:t>
      </w:r>
      <w:r w:rsidR="00C15316">
        <w:rPr>
          <w:rStyle w:val="Emphasis"/>
          <w:rFonts w:ascii="Helvetica" w:hAnsi="Helvetica"/>
          <w:i w:val="0"/>
          <w:iCs w:val="0"/>
          <w:color w:val="333333"/>
          <w:shd w:val="clear" w:color="auto" w:fill="FFFFFF"/>
        </w:rPr>
        <w:t xml:space="preserve">Disney+, </w:t>
      </w:r>
      <w:r w:rsidR="00704B6B">
        <w:rPr>
          <w:rStyle w:val="Emphasis"/>
          <w:rFonts w:ascii="Helvetica" w:hAnsi="Helvetica"/>
          <w:i w:val="0"/>
          <w:iCs w:val="0"/>
          <w:color w:val="333333"/>
          <w:shd w:val="clear" w:color="auto" w:fill="FFFFFF"/>
        </w:rPr>
        <w:t>will arrive</w:t>
      </w:r>
      <w:r w:rsidR="00F342C2">
        <w:rPr>
          <w:rStyle w:val="Emphasis"/>
          <w:rFonts w:ascii="Helvetica" w:hAnsi="Helvetica"/>
          <w:i w:val="0"/>
          <w:iCs w:val="0"/>
          <w:color w:val="333333"/>
          <w:shd w:val="clear" w:color="auto" w:fill="FFFFFF"/>
        </w:rPr>
        <w:t xml:space="preserve"> in </w:t>
      </w:r>
      <w:r w:rsidR="00704B6B">
        <w:rPr>
          <w:rStyle w:val="Emphasis"/>
          <w:rFonts w:ascii="Helvetica" w:hAnsi="Helvetica"/>
          <w:i w:val="0"/>
          <w:iCs w:val="0"/>
          <w:color w:val="333333"/>
          <w:shd w:val="clear" w:color="auto" w:fill="FFFFFF"/>
        </w:rPr>
        <w:t xml:space="preserve">Canada on November 12, to be followed </w:t>
      </w:r>
      <w:r w:rsidR="00F342C2">
        <w:rPr>
          <w:rStyle w:val="Emphasis"/>
          <w:rFonts w:ascii="Helvetica" w:hAnsi="Helvetica"/>
          <w:i w:val="0"/>
          <w:iCs w:val="0"/>
          <w:color w:val="333333"/>
          <w:shd w:val="clear" w:color="auto" w:fill="FFFFFF"/>
        </w:rPr>
        <w:t>th</w:t>
      </w:r>
      <w:r w:rsidR="0014044B">
        <w:rPr>
          <w:rStyle w:val="Emphasis"/>
          <w:rFonts w:ascii="Helvetica" w:hAnsi="Helvetica"/>
          <w:i w:val="0"/>
          <w:iCs w:val="0"/>
          <w:color w:val="333333"/>
          <w:shd w:val="clear" w:color="auto" w:fill="FFFFFF"/>
        </w:rPr>
        <w:t>at</w:t>
      </w:r>
      <w:r w:rsidR="00F342C2">
        <w:rPr>
          <w:rStyle w:val="Emphasis"/>
          <w:rFonts w:ascii="Helvetica" w:hAnsi="Helvetica"/>
          <w:i w:val="0"/>
          <w:iCs w:val="0"/>
          <w:color w:val="333333"/>
          <w:shd w:val="clear" w:color="auto" w:fill="FFFFFF"/>
        </w:rPr>
        <w:t xml:space="preserve"> same month </w:t>
      </w:r>
      <w:r w:rsidR="00704B6B">
        <w:rPr>
          <w:rStyle w:val="Emphasis"/>
          <w:rFonts w:ascii="Helvetica" w:hAnsi="Helvetica"/>
          <w:i w:val="0"/>
          <w:iCs w:val="0"/>
          <w:color w:val="333333"/>
          <w:shd w:val="clear" w:color="auto" w:fill="FFFFFF"/>
        </w:rPr>
        <w:t>by Apple TV</w:t>
      </w:r>
      <w:r w:rsidR="00F342C2">
        <w:rPr>
          <w:rStyle w:val="Emphasis"/>
          <w:rFonts w:ascii="Helvetica" w:hAnsi="Helvetica"/>
          <w:i w:val="0"/>
          <w:iCs w:val="0"/>
          <w:color w:val="333333"/>
          <w:shd w:val="clear" w:color="auto" w:fill="FFFFFF"/>
        </w:rPr>
        <w:t>, and shortly thereafter by new</w:t>
      </w:r>
      <w:r w:rsidR="001F3839">
        <w:rPr>
          <w:rStyle w:val="Emphasis"/>
          <w:rFonts w:ascii="Helvetica" w:hAnsi="Helvetica"/>
          <w:i w:val="0"/>
          <w:iCs w:val="0"/>
          <w:color w:val="333333"/>
          <w:shd w:val="clear" w:color="auto" w:fill="FFFFFF"/>
        </w:rPr>
        <w:t xml:space="preserve"> streaming</w:t>
      </w:r>
      <w:r w:rsidR="00F342C2">
        <w:rPr>
          <w:rStyle w:val="Emphasis"/>
          <w:rFonts w:ascii="Helvetica" w:hAnsi="Helvetica"/>
          <w:i w:val="0"/>
          <w:iCs w:val="0"/>
          <w:color w:val="333333"/>
          <w:shd w:val="clear" w:color="auto" w:fill="FFFFFF"/>
        </w:rPr>
        <w:t xml:space="preserve"> services from AT&amp;T, NBC Universal and others. </w:t>
      </w:r>
    </w:p>
    <w:p w14:paraId="797B9304" w14:textId="5555520B" w:rsidR="0014044B" w:rsidRDefault="00F342C2"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Exciting new entertainment options all!  But, in the face of continued inaction</w:t>
      </w:r>
      <w:r w:rsidR="00C637A4">
        <w:rPr>
          <w:rStyle w:val="Emphasis"/>
          <w:rFonts w:ascii="Helvetica" w:hAnsi="Helvetica"/>
          <w:i w:val="0"/>
          <w:iCs w:val="0"/>
          <w:color w:val="333333"/>
          <w:shd w:val="clear" w:color="auto" w:fill="FFFFFF"/>
        </w:rPr>
        <w:t xml:space="preserve"> by Canada’s federal government</w:t>
      </w:r>
      <w:r>
        <w:rPr>
          <w:rStyle w:val="Emphasis"/>
          <w:rFonts w:ascii="Helvetica" w:hAnsi="Helvetica"/>
          <w:i w:val="0"/>
          <w:iCs w:val="0"/>
          <w:color w:val="333333"/>
          <w:shd w:val="clear" w:color="auto" w:fill="FFFFFF"/>
        </w:rPr>
        <w:t xml:space="preserve">, they will </w:t>
      </w:r>
      <w:r w:rsidR="006167CC">
        <w:rPr>
          <w:rFonts w:ascii="Arial" w:hAnsi="Arial" w:cs="Arial"/>
          <w:color w:val="222222"/>
          <w:shd w:val="clear" w:color="auto" w:fill="FFFFFF"/>
        </w:rPr>
        <w:t>inevitably destroy key elements of Canada’s broadcasting system</w:t>
      </w:r>
      <w:r w:rsidR="00BA67E5">
        <w:rPr>
          <w:rFonts w:ascii="Arial" w:hAnsi="Arial" w:cs="Arial"/>
          <w:color w:val="222222"/>
          <w:shd w:val="clear" w:color="auto" w:fill="FFFFFF"/>
        </w:rPr>
        <w:t>:</w:t>
      </w:r>
      <w:r w:rsidR="005177D4">
        <w:rPr>
          <w:rFonts w:ascii="Arial" w:hAnsi="Arial" w:cs="Arial"/>
          <w:color w:val="222222"/>
          <w:shd w:val="clear" w:color="auto" w:fill="FFFFFF"/>
        </w:rPr>
        <w:t xml:space="preserve"> our </w:t>
      </w:r>
      <w:r w:rsidR="006167CC">
        <w:rPr>
          <w:rFonts w:ascii="Arial" w:hAnsi="Arial" w:cs="Arial"/>
          <w:color w:val="222222"/>
          <w:shd w:val="clear" w:color="auto" w:fill="FFFFFF"/>
        </w:rPr>
        <w:t>private television stations and networks.</w:t>
      </w:r>
      <w:r>
        <w:rPr>
          <w:rStyle w:val="Emphasis"/>
          <w:rFonts w:ascii="Helvetica" w:hAnsi="Helvetica"/>
          <w:i w:val="0"/>
          <w:iCs w:val="0"/>
          <w:color w:val="333333"/>
          <w:shd w:val="clear" w:color="auto" w:fill="FFFFFF"/>
        </w:rPr>
        <w:t xml:space="preserve"> </w:t>
      </w:r>
      <w:r w:rsidR="00943447">
        <w:rPr>
          <w:rStyle w:val="Emphasis"/>
          <w:rFonts w:ascii="Helvetica" w:hAnsi="Helvetica"/>
          <w:i w:val="0"/>
          <w:iCs w:val="0"/>
          <w:color w:val="333333"/>
          <w:shd w:val="clear" w:color="auto" w:fill="FFFFFF"/>
        </w:rPr>
        <w:t xml:space="preserve"> </w:t>
      </w:r>
    </w:p>
    <w:p w14:paraId="14C403E2" w14:textId="7A945A16" w:rsidR="00D24A45" w:rsidRDefault="00C637A4"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Destruction is inevitable because Canada’s </w:t>
      </w:r>
      <w:r w:rsidR="00F342C2">
        <w:rPr>
          <w:rStyle w:val="Emphasis"/>
          <w:rFonts w:ascii="Helvetica" w:hAnsi="Helvetica"/>
          <w:i w:val="0"/>
          <w:iCs w:val="0"/>
          <w:color w:val="333333"/>
          <w:shd w:val="clear" w:color="auto" w:fill="FFFFFF"/>
        </w:rPr>
        <w:t xml:space="preserve">private commercial television services have </w:t>
      </w:r>
      <w:r w:rsidR="001F3839">
        <w:rPr>
          <w:rStyle w:val="Emphasis"/>
          <w:rFonts w:ascii="Helvetica" w:hAnsi="Helvetica"/>
          <w:i w:val="0"/>
          <w:iCs w:val="0"/>
          <w:color w:val="333333"/>
          <w:shd w:val="clear" w:color="auto" w:fill="FFFFFF"/>
        </w:rPr>
        <w:t xml:space="preserve">long </w:t>
      </w:r>
      <w:r w:rsidR="00F342C2">
        <w:rPr>
          <w:rStyle w:val="Emphasis"/>
          <w:rFonts w:ascii="Helvetica" w:hAnsi="Helvetica"/>
          <w:i w:val="0"/>
          <w:iCs w:val="0"/>
          <w:color w:val="333333"/>
          <w:shd w:val="clear" w:color="auto" w:fill="FFFFFF"/>
        </w:rPr>
        <w:t xml:space="preserve">benefited from their </w:t>
      </w:r>
      <w:r>
        <w:rPr>
          <w:rStyle w:val="Emphasis"/>
          <w:rFonts w:ascii="Helvetica" w:hAnsi="Helvetica"/>
          <w:i w:val="0"/>
          <w:iCs w:val="0"/>
          <w:color w:val="333333"/>
          <w:shd w:val="clear" w:color="auto" w:fill="FFFFFF"/>
        </w:rPr>
        <w:t>ability</w:t>
      </w:r>
      <w:r w:rsidR="00F342C2">
        <w:rPr>
          <w:rStyle w:val="Emphasis"/>
          <w:rFonts w:ascii="Helvetica" w:hAnsi="Helvetica"/>
          <w:i w:val="0"/>
          <w:iCs w:val="0"/>
          <w:color w:val="333333"/>
          <w:shd w:val="clear" w:color="auto" w:fill="FFFFFF"/>
        </w:rPr>
        <w:t xml:space="preserve"> to acquire popular American programming (at </w:t>
      </w:r>
      <w:r w:rsidR="005177D4">
        <w:rPr>
          <w:rStyle w:val="Emphasis"/>
          <w:rFonts w:ascii="Helvetica" w:hAnsi="Helvetica"/>
          <w:i w:val="0"/>
          <w:iCs w:val="0"/>
          <w:color w:val="333333"/>
          <w:shd w:val="clear" w:color="auto" w:fill="FFFFFF"/>
        </w:rPr>
        <w:t xml:space="preserve">prices </w:t>
      </w:r>
      <w:r w:rsidR="00F342C2">
        <w:rPr>
          <w:rStyle w:val="Emphasis"/>
          <w:rFonts w:ascii="Helvetica" w:hAnsi="Helvetica"/>
          <w:i w:val="0"/>
          <w:iCs w:val="0"/>
          <w:color w:val="333333"/>
          <w:shd w:val="clear" w:color="auto" w:fill="FFFFFF"/>
        </w:rPr>
        <w:t>well-below</w:t>
      </w:r>
      <w:r>
        <w:rPr>
          <w:rStyle w:val="Emphasis"/>
          <w:rFonts w:ascii="Helvetica" w:hAnsi="Helvetica"/>
          <w:i w:val="0"/>
          <w:iCs w:val="0"/>
          <w:color w:val="333333"/>
          <w:shd w:val="clear" w:color="auto" w:fill="FFFFFF"/>
        </w:rPr>
        <w:t xml:space="preserve"> production costs</w:t>
      </w:r>
      <w:r w:rsidR="00F342C2">
        <w:rPr>
          <w:rStyle w:val="Emphasis"/>
          <w:rFonts w:ascii="Helvetica" w:hAnsi="Helvetica"/>
          <w:i w:val="0"/>
          <w:iCs w:val="0"/>
          <w:color w:val="333333"/>
          <w:shd w:val="clear" w:color="auto" w:fill="FFFFFF"/>
        </w:rPr>
        <w:t>)</w:t>
      </w:r>
      <w:r>
        <w:rPr>
          <w:rStyle w:val="Emphasis"/>
          <w:rFonts w:ascii="Helvetica" w:hAnsi="Helvetica"/>
          <w:i w:val="0"/>
          <w:iCs w:val="0"/>
          <w:color w:val="333333"/>
          <w:shd w:val="clear" w:color="auto" w:fill="FFFFFF"/>
        </w:rPr>
        <w:t xml:space="preserve">, </w:t>
      </w:r>
      <w:r w:rsidR="003E4A0E">
        <w:rPr>
          <w:rStyle w:val="Emphasis"/>
          <w:rFonts w:ascii="Helvetica" w:hAnsi="Helvetica"/>
          <w:i w:val="0"/>
          <w:iCs w:val="0"/>
          <w:color w:val="333333"/>
          <w:shd w:val="clear" w:color="auto" w:fill="FFFFFF"/>
        </w:rPr>
        <w:t>and</w:t>
      </w:r>
      <w:r w:rsidR="001E7675">
        <w:rPr>
          <w:rStyle w:val="Emphasis"/>
          <w:rFonts w:ascii="Helvetica" w:hAnsi="Helvetica"/>
          <w:i w:val="0"/>
          <w:iCs w:val="0"/>
          <w:color w:val="333333"/>
          <w:shd w:val="clear" w:color="auto" w:fill="FFFFFF"/>
        </w:rPr>
        <w:t xml:space="preserve"> </w:t>
      </w:r>
      <w:r>
        <w:rPr>
          <w:rStyle w:val="Emphasis"/>
          <w:rFonts w:ascii="Helvetica" w:hAnsi="Helvetica"/>
          <w:i w:val="0"/>
          <w:iCs w:val="0"/>
          <w:color w:val="333333"/>
          <w:shd w:val="clear" w:color="auto" w:fill="FFFFFF"/>
        </w:rPr>
        <w:t>from the CRTC</w:t>
      </w:r>
      <w:r w:rsidR="005177D4">
        <w:rPr>
          <w:rStyle w:val="Emphasis"/>
          <w:rFonts w:ascii="Helvetica" w:hAnsi="Helvetica"/>
          <w:i w:val="0"/>
          <w:iCs w:val="0"/>
          <w:color w:val="333333"/>
          <w:shd w:val="clear" w:color="auto" w:fill="FFFFFF"/>
        </w:rPr>
        <w:t>’s</w:t>
      </w:r>
      <w:r>
        <w:rPr>
          <w:rStyle w:val="Emphasis"/>
          <w:rFonts w:ascii="Helvetica" w:hAnsi="Helvetica"/>
          <w:i w:val="0"/>
          <w:iCs w:val="0"/>
          <w:color w:val="333333"/>
          <w:shd w:val="clear" w:color="auto" w:fill="FFFFFF"/>
        </w:rPr>
        <w:t xml:space="preserve"> ‘</w:t>
      </w:r>
      <w:r w:rsidR="00F342C2">
        <w:rPr>
          <w:rStyle w:val="Emphasis"/>
          <w:rFonts w:ascii="Helvetica" w:hAnsi="Helvetica"/>
          <w:i w:val="0"/>
          <w:iCs w:val="0"/>
          <w:color w:val="333333"/>
          <w:shd w:val="clear" w:color="auto" w:fill="FFFFFF"/>
        </w:rPr>
        <w:t>simultaneous substitution</w:t>
      </w:r>
      <w:r>
        <w:rPr>
          <w:rStyle w:val="Emphasis"/>
          <w:rFonts w:ascii="Helvetica" w:hAnsi="Helvetica"/>
          <w:i w:val="0"/>
          <w:iCs w:val="0"/>
          <w:color w:val="333333"/>
          <w:shd w:val="clear" w:color="auto" w:fill="FFFFFF"/>
        </w:rPr>
        <w:t>’</w:t>
      </w:r>
      <w:r w:rsidR="00F342C2">
        <w:rPr>
          <w:rStyle w:val="Emphasis"/>
          <w:rFonts w:ascii="Helvetica" w:hAnsi="Helvetica"/>
          <w:i w:val="0"/>
          <w:iCs w:val="0"/>
          <w:color w:val="333333"/>
          <w:shd w:val="clear" w:color="auto" w:fill="FFFFFF"/>
        </w:rPr>
        <w:t xml:space="preserve"> policy</w:t>
      </w:r>
      <w:r w:rsidR="001E7675">
        <w:rPr>
          <w:rStyle w:val="Emphasis"/>
          <w:rFonts w:ascii="Helvetica" w:hAnsi="Helvetica"/>
          <w:i w:val="0"/>
          <w:iCs w:val="0"/>
          <w:color w:val="333333"/>
          <w:shd w:val="clear" w:color="auto" w:fill="FFFFFF"/>
        </w:rPr>
        <w:t>.  That policy</w:t>
      </w:r>
      <w:r>
        <w:rPr>
          <w:rStyle w:val="Emphasis"/>
          <w:rFonts w:ascii="Helvetica" w:hAnsi="Helvetica"/>
          <w:i w:val="0"/>
          <w:iCs w:val="0"/>
          <w:color w:val="333333"/>
          <w:shd w:val="clear" w:color="auto" w:fill="FFFFFF"/>
        </w:rPr>
        <w:t xml:space="preserve"> </w:t>
      </w:r>
      <w:r w:rsidR="00D24A45">
        <w:rPr>
          <w:rStyle w:val="Emphasis"/>
          <w:rFonts w:ascii="Helvetica" w:hAnsi="Helvetica"/>
          <w:i w:val="0"/>
          <w:iCs w:val="0"/>
          <w:color w:val="333333"/>
          <w:shd w:val="clear" w:color="auto" w:fill="FFFFFF"/>
        </w:rPr>
        <w:t>yield</w:t>
      </w:r>
      <w:r w:rsidR="005177D4">
        <w:rPr>
          <w:rStyle w:val="Emphasis"/>
          <w:rFonts w:ascii="Helvetica" w:hAnsi="Helvetica"/>
          <w:i w:val="0"/>
          <w:iCs w:val="0"/>
          <w:color w:val="333333"/>
          <w:shd w:val="clear" w:color="auto" w:fill="FFFFFF"/>
        </w:rPr>
        <w:t>ed</w:t>
      </w:r>
      <w:r w:rsidR="00D24A45">
        <w:rPr>
          <w:rStyle w:val="Emphasis"/>
          <w:rFonts w:ascii="Helvetica" w:hAnsi="Helvetica"/>
          <w:i w:val="0"/>
          <w:iCs w:val="0"/>
          <w:color w:val="333333"/>
          <w:shd w:val="clear" w:color="auto" w:fill="FFFFFF"/>
        </w:rPr>
        <w:t xml:space="preserve"> significant advertising revenues</w:t>
      </w:r>
      <w:r w:rsidR="001E7675">
        <w:rPr>
          <w:rStyle w:val="Emphasis"/>
          <w:rFonts w:ascii="Helvetica" w:hAnsi="Helvetica"/>
          <w:i w:val="0"/>
          <w:iCs w:val="0"/>
          <w:color w:val="333333"/>
          <w:shd w:val="clear" w:color="auto" w:fill="FFFFFF"/>
        </w:rPr>
        <w:t xml:space="preserve"> for Canadian services</w:t>
      </w:r>
      <w:r w:rsidR="00540A9E">
        <w:rPr>
          <w:rStyle w:val="Emphasis"/>
          <w:rFonts w:ascii="Helvetica" w:hAnsi="Helvetica"/>
          <w:i w:val="0"/>
          <w:iCs w:val="0"/>
          <w:color w:val="333333"/>
          <w:shd w:val="clear" w:color="auto" w:fill="FFFFFF"/>
        </w:rPr>
        <w:t xml:space="preserve"> </w:t>
      </w:r>
      <w:r w:rsidR="005177D4">
        <w:rPr>
          <w:rStyle w:val="Emphasis"/>
          <w:rFonts w:ascii="Helvetica" w:hAnsi="Helvetica"/>
          <w:i w:val="0"/>
          <w:iCs w:val="0"/>
          <w:color w:val="333333"/>
          <w:shd w:val="clear" w:color="auto" w:fill="FFFFFF"/>
        </w:rPr>
        <w:t>but also yoked</w:t>
      </w:r>
      <w:r w:rsidR="003E4A0E">
        <w:rPr>
          <w:rStyle w:val="Emphasis"/>
          <w:rFonts w:ascii="Helvetica" w:hAnsi="Helvetica"/>
          <w:i w:val="0"/>
          <w:iCs w:val="0"/>
          <w:color w:val="333333"/>
          <w:shd w:val="clear" w:color="auto" w:fill="FFFFFF"/>
        </w:rPr>
        <w:t xml:space="preserve"> Canada’s private television sector </w:t>
      </w:r>
      <w:r w:rsidR="005177D4">
        <w:rPr>
          <w:rStyle w:val="Emphasis"/>
          <w:rFonts w:ascii="Helvetica" w:hAnsi="Helvetica"/>
          <w:i w:val="0"/>
          <w:iCs w:val="0"/>
          <w:color w:val="333333"/>
          <w:shd w:val="clear" w:color="auto" w:fill="FFFFFF"/>
        </w:rPr>
        <w:t xml:space="preserve">tightly </w:t>
      </w:r>
      <w:r w:rsidR="003E4A0E">
        <w:rPr>
          <w:rStyle w:val="Emphasis"/>
          <w:rFonts w:ascii="Helvetica" w:hAnsi="Helvetica"/>
          <w:i w:val="0"/>
          <w:iCs w:val="0"/>
          <w:color w:val="333333"/>
          <w:shd w:val="clear" w:color="auto" w:fill="FFFFFF"/>
        </w:rPr>
        <w:t>to its American counterpart</w:t>
      </w:r>
      <w:r w:rsidR="00D24A45">
        <w:rPr>
          <w:rStyle w:val="Emphasis"/>
          <w:rFonts w:ascii="Helvetica" w:hAnsi="Helvetica"/>
          <w:i w:val="0"/>
          <w:iCs w:val="0"/>
          <w:color w:val="333333"/>
          <w:shd w:val="clear" w:color="auto" w:fill="FFFFFF"/>
        </w:rPr>
        <w:t>.</w:t>
      </w:r>
      <w:r w:rsidR="00F342C2">
        <w:rPr>
          <w:rStyle w:val="Emphasis"/>
          <w:rFonts w:ascii="Helvetica" w:hAnsi="Helvetica"/>
          <w:i w:val="0"/>
          <w:iCs w:val="0"/>
          <w:color w:val="333333"/>
          <w:shd w:val="clear" w:color="auto" w:fill="FFFFFF"/>
        </w:rPr>
        <w:t xml:space="preserve"> </w:t>
      </w:r>
      <w:r w:rsidR="001E7675">
        <w:rPr>
          <w:rStyle w:val="Emphasis"/>
          <w:rFonts w:ascii="Helvetica" w:hAnsi="Helvetica"/>
          <w:i w:val="0"/>
          <w:iCs w:val="0"/>
          <w:color w:val="333333"/>
          <w:shd w:val="clear" w:color="auto" w:fill="FFFFFF"/>
        </w:rPr>
        <w:t xml:space="preserve"> </w:t>
      </w:r>
    </w:p>
    <w:p w14:paraId="3ED5B038" w14:textId="764F01ED" w:rsidR="00E7044F" w:rsidRDefault="00BA67E5"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Now, however, </w:t>
      </w:r>
      <w:r w:rsidR="00D24A45">
        <w:rPr>
          <w:rStyle w:val="Emphasis"/>
          <w:rFonts w:ascii="Helvetica" w:hAnsi="Helvetica"/>
          <w:i w:val="0"/>
          <w:iCs w:val="0"/>
          <w:color w:val="333333"/>
          <w:shd w:val="clear" w:color="auto" w:fill="FFFFFF"/>
        </w:rPr>
        <w:t>Canadian television services are being hit with a double whammy:  online social media are eating their advertising lunch and American program producers are</w:t>
      </w:r>
      <w:r>
        <w:rPr>
          <w:rStyle w:val="Emphasis"/>
          <w:rFonts w:ascii="Helvetica" w:hAnsi="Helvetica"/>
          <w:i w:val="0"/>
          <w:iCs w:val="0"/>
          <w:color w:val="333333"/>
          <w:shd w:val="clear" w:color="auto" w:fill="FFFFFF"/>
        </w:rPr>
        <w:t xml:space="preserve"> </w:t>
      </w:r>
      <w:r w:rsidR="00D24A45">
        <w:rPr>
          <w:rStyle w:val="Emphasis"/>
          <w:rFonts w:ascii="Helvetica" w:hAnsi="Helvetica"/>
          <w:i w:val="0"/>
          <w:iCs w:val="0"/>
          <w:color w:val="333333"/>
          <w:shd w:val="clear" w:color="auto" w:fill="FFFFFF"/>
        </w:rPr>
        <w:t>eliminat</w:t>
      </w:r>
      <w:r>
        <w:rPr>
          <w:rStyle w:val="Emphasis"/>
          <w:rFonts w:ascii="Helvetica" w:hAnsi="Helvetica"/>
          <w:i w:val="0"/>
          <w:iCs w:val="0"/>
          <w:color w:val="333333"/>
          <w:shd w:val="clear" w:color="auto" w:fill="FFFFFF"/>
        </w:rPr>
        <w:t>ing</w:t>
      </w:r>
      <w:r w:rsidR="00D24A45">
        <w:rPr>
          <w:rStyle w:val="Emphasis"/>
          <w:rFonts w:ascii="Helvetica" w:hAnsi="Helvetica"/>
          <w:i w:val="0"/>
          <w:iCs w:val="0"/>
          <w:color w:val="333333"/>
          <w:shd w:val="clear" w:color="auto" w:fill="FFFFFF"/>
        </w:rPr>
        <w:t xml:space="preserve"> </w:t>
      </w:r>
      <w:r w:rsidR="005177D4">
        <w:rPr>
          <w:rStyle w:val="Emphasis"/>
          <w:rFonts w:ascii="Helvetica" w:hAnsi="Helvetica"/>
          <w:i w:val="0"/>
          <w:iCs w:val="0"/>
          <w:color w:val="333333"/>
          <w:shd w:val="clear" w:color="auto" w:fill="FFFFFF"/>
        </w:rPr>
        <w:t xml:space="preserve">OTA </w:t>
      </w:r>
      <w:r w:rsidR="00D24A45">
        <w:rPr>
          <w:rStyle w:val="Emphasis"/>
          <w:rFonts w:ascii="Helvetica" w:hAnsi="Helvetica"/>
          <w:i w:val="0"/>
          <w:iCs w:val="0"/>
          <w:color w:val="333333"/>
          <w:shd w:val="clear" w:color="auto" w:fill="FFFFFF"/>
        </w:rPr>
        <w:t>television stations and networks as middlemen</w:t>
      </w:r>
      <w:r w:rsidR="005177D4">
        <w:rPr>
          <w:rStyle w:val="Emphasis"/>
          <w:rFonts w:ascii="Helvetica" w:hAnsi="Helvetica"/>
          <w:i w:val="0"/>
          <w:iCs w:val="0"/>
          <w:color w:val="333333"/>
          <w:shd w:val="clear" w:color="auto" w:fill="FFFFFF"/>
        </w:rPr>
        <w:t>.</w:t>
      </w:r>
      <w:r w:rsidR="00D24A45">
        <w:rPr>
          <w:rStyle w:val="Emphasis"/>
          <w:rFonts w:ascii="Helvetica" w:hAnsi="Helvetica"/>
          <w:i w:val="0"/>
          <w:iCs w:val="0"/>
          <w:color w:val="333333"/>
          <w:shd w:val="clear" w:color="auto" w:fill="FFFFFF"/>
        </w:rPr>
        <w:t xml:space="preserve">  </w:t>
      </w:r>
      <w:r w:rsidR="005177D4">
        <w:rPr>
          <w:rStyle w:val="Emphasis"/>
          <w:rFonts w:ascii="Helvetica" w:hAnsi="Helvetica"/>
          <w:i w:val="0"/>
          <w:iCs w:val="0"/>
          <w:color w:val="333333"/>
          <w:shd w:val="clear" w:color="auto" w:fill="FFFFFF"/>
        </w:rPr>
        <w:t>W</w:t>
      </w:r>
      <w:r w:rsidR="00D24A45">
        <w:rPr>
          <w:rStyle w:val="Emphasis"/>
          <w:rFonts w:ascii="Helvetica" w:hAnsi="Helvetica"/>
          <w:i w:val="0"/>
          <w:iCs w:val="0"/>
          <w:color w:val="333333"/>
          <w:shd w:val="clear" w:color="auto" w:fill="FFFFFF"/>
        </w:rPr>
        <w:t xml:space="preserve">hy </w:t>
      </w:r>
      <w:r w:rsidR="005177D4">
        <w:rPr>
          <w:rStyle w:val="Emphasis"/>
          <w:rFonts w:ascii="Helvetica" w:hAnsi="Helvetica"/>
          <w:i w:val="0"/>
          <w:iCs w:val="0"/>
          <w:color w:val="333333"/>
          <w:shd w:val="clear" w:color="auto" w:fill="FFFFFF"/>
        </w:rPr>
        <w:t>w</w:t>
      </w:r>
      <w:r w:rsidR="00986B66">
        <w:rPr>
          <w:rStyle w:val="Emphasis"/>
          <w:rFonts w:ascii="Helvetica" w:hAnsi="Helvetica"/>
          <w:i w:val="0"/>
          <w:iCs w:val="0"/>
          <w:color w:val="333333"/>
          <w:shd w:val="clear" w:color="auto" w:fill="FFFFFF"/>
        </w:rPr>
        <w:t>ould</w:t>
      </w:r>
      <w:r w:rsidR="00D24A45">
        <w:rPr>
          <w:rStyle w:val="Emphasis"/>
          <w:rFonts w:ascii="Helvetica" w:hAnsi="Helvetica"/>
          <w:i w:val="0"/>
          <w:iCs w:val="0"/>
          <w:color w:val="333333"/>
          <w:shd w:val="clear" w:color="auto" w:fill="FFFFFF"/>
        </w:rPr>
        <w:t xml:space="preserve"> Disney</w:t>
      </w:r>
      <w:r w:rsidR="005177D4">
        <w:rPr>
          <w:rStyle w:val="Emphasis"/>
          <w:rFonts w:ascii="Helvetica" w:hAnsi="Helvetica"/>
          <w:i w:val="0"/>
          <w:iCs w:val="0"/>
          <w:color w:val="333333"/>
          <w:shd w:val="clear" w:color="auto" w:fill="FFFFFF"/>
        </w:rPr>
        <w:t xml:space="preserve"> or</w:t>
      </w:r>
      <w:r w:rsidR="00D24A45">
        <w:rPr>
          <w:rStyle w:val="Emphasis"/>
          <w:rFonts w:ascii="Helvetica" w:hAnsi="Helvetica"/>
          <w:i w:val="0"/>
          <w:iCs w:val="0"/>
          <w:color w:val="333333"/>
          <w:shd w:val="clear" w:color="auto" w:fill="FFFFFF"/>
        </w:rPr>
        <w:t xml:space="preserve"> NBC sell their most popular shows to Canadian television </w:t>
      </w:r>
      <w:r w:rsidR="005177D4">
        <w:rPr>
          <w:rStyle w:val="Emphasis"/>
          <w:rFonts w:ascii="Helvetica" w:hAnsi="Helvetica"/>
          <w:i w:val="0"/>
          <w:iCs w:val="0"/>
          <w:color w:val="333333"/>
          <w:shd w:val="clear" w:color="auto" w:fill="FFFFFF"/>
        </w:rPr>
        <w:t>clients</w:t>
      </w:r>
      <w:r w:rsidR="00D24A45">
        <w:rPr>
          <w:rStyle w:val="Emphasis"/>
          <w:rFonts w:ascii="Helvetica" w:hAnsi="Helvetica"/>
          <w:i w:val="0"/>
          <w:iCs w:val="0"/>
          <w:color w:val="333333"/>
          <w:shd w:val="clear" w:color="auto" w:fill="FFFFFF"/>
        </w:rPr>
        <w:t xml:space="preserve"> when they </w:t>
      </w:r>
      <w:r w:rsidR="005177D4">
        <w:rPr>
          <w:rStyle w:val="Emphasis"/>
          <w:rFonts w:ascii="Helvetica" w:hAnsi="Helvetica"/>
          <w:i w:val="0"/>
          <w:iCs w:val="0"/>
          <w:color w:val="333333"/>
          <w:shd w:val="clear" w:color="auto" w:fill="FFFFFF"/>
        </w:rPr>
        <w:t xml:space="preserve">will be able to showcase these programs on services to which Canadians will soon be able to subscribe </w:t>
      </w:r>
      <w:r w:rsidR="00C15316">
        <w:rPr>
          <w:rStyle w:val="Emphasis"/>
          <w:rFonts w:ascii="Helvetica" w:hAnsi="Helvetica"/>
          <w:i w:val="0"/>
          <w:iCs w:val="0"/>
          <w:color w:val="333333"/>
          <w:shd w:val="clear" w:color="auto" w:fill="FFFFFF"/>
        </w:rPr>
        <w:t xml:space="preserve">directly?  </w:t>
      </w:r>
      <w:r w:rsidR="0014044B">
        <w:rPr>
          <w:rStyle w:val="Emphasis"/>
          <w:rFonts w:ascii="Helvetica" w:hAnsi="Helvetica"/>
          <w:i w:val="0"/>
          <w:iCs w:val="0"/>
          <w:color w:val="333333"/>
          <w:shd w:val="clear" w:color="auto" w:fill="FFFFFF"/>
        </w:rPr>
        <w:t>And we can’t count on Britain to replace that content</w:t>
      </w:r>
      <w:r w:rsidR="00986B66">
        <w:rPr>
          <w:rStyle w:val="Emphasis"/>
          <w:rFonts w:ascii="Helvetica" w:hAnsi="Helvetica"/>
          <w:i w:val="0"/>
          <w:iCs w:val="0"/>
          <w:color w:val="333333"/>
          <w:shd w:val="clear" w:color="auto" w:fill="FFFFFF"/>
        </w:rPr>
        <w:t>:  t</w:t>
      </w:r>
      <w:r w:rsidR="0014044B">
        <w:rPr>
          <w:rStyle w:val="Emphasis"/>
          <w:rFonts w:ascii="Helvetica" w:hAnsi="Helvetica"/>
          <w:i w:val="0"/>
          <w:iCs w:val="0"/>
          <w:color w:val="333333"/>
          <w:shd w:val="clear" w:color="auto" w:fill="FFFFFF"/>
        </w:rPr>
        <w:t>heir first streaming offering, BRITBOX, is already here</w:t>
      </w:r>
      <w:r w:rsidR="003E4A0E">
        <w:rPr>
          <w:rStyle w:val="Emphasis"/>
          <w:rFonts w:ascii="Helvetica" w:hAnsi="Helvetica"/>
          <w:i w:val="0"/>
          <w:iCs w:val="0"/>
          <w:color w:val="333333"/>
          <w:shd w:val="clear" w:color="auto" w:fill="FFFFFF"/>
        </w:rPr>
        <w:t xml:space="preserve"> – yet </w:t>
      </w:r>
      <w:r w:rsidR="00986B66">
        <w:rPr>
          <w:rStyle w:val="Emphasis"/>
          <w:rFonts w:ascii="Helvetica" w:hAnsi="Helvetica"/>
          <w:i w:val="0"/>
          <w:iCs w:val="0"/>
          <w:color w:val="333333"/>
          <w:shd w:val="clear" w:color="auto" w:fill="FFFFFF"/>
        </w:rPr>
        <w:t>more competition for Canadian television services.</w:t>
      </w:r>
    </w:p>
    <w:p w14:paraId="26D63A40" w14:textId="1C048625" w:rsidR="00F342C2" w:rsidRDefault="0014044B"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So t</w:t>
      </w:r>
      <w:r w:rsidR="00E7044F">
        <w:rPr>
          <w:rStyle w:val="Emphasis"/>
          <w:rFonts w:ascii="Helvetica" w:hAnsi="Helvetica"/>
          <w:i w:val="0"/>
          <w:iCs w:val="0"/>
          <w:color w:val="333333"/>
          <w:shd w:val="clear" w:color="auto" w:fill="FFFFFF"/>
        </w:rPr>
        <w:t>hat’s hours of programming each week that the Canadian networks will have to replace – and without the revenue flow</w:t>
      </w:r>
      <w:r w:rsidR="003E4A0E">
        <w:rPr>
          <w:rStyle w:val="Emphasis"/>
          <w:rFonts w:ascii="Helvetica" w:hAnsi="Helvetica"/>
          <w:i w:val="0"/>
          <w:iCs w:val="0"/>
          <w:color w:val="333333"/>
          <w:shd w:val="clear" w:color="auto" w:fill="FFFFFF"/>
        </w:rPr>
        <w:t xml:space="preserve"> </w:t>
      </w:r>
      <w:r w:rsidR="00E7044F">
        <w:rPr>
          <w:rStyle w:val="Emphasis"/>
          <w:rFonts w:ascii="Helvetica" w:hAnsi="Helvetica"/>
          <w:i w:val="0"/>
          <w:iCs w:val="0"/>
          <w:color w:val="333333"/>
          <w:shd w:val="clear" w:color="auto" w:fill="FFFFFF"/>
        </w:rPr>
        <w:t xml:space="preserve">to </w:t>
      </w:r>
      <w:r w:rsidR="0028515C">
        <w:rPr>
          <w:rStyle w:val="Emphasis"/>
          <w:rFonts w:ascii="Helvetica" w:hAnsi="Helvetica"/>
          <w:i w:val="0"/>
          <w:iCs w:val="0"/>
          <w:color w:val="333333"/>
          <w:shd w:val="clear" w:color="auto" w:fill="FFFFFF"/>
        </w:rPr>
        <w:t xml:space="preserve">do </w:t>
      </w:r>
      <w:r w:rsidR="003E4A0E">
        <w:rPr>
          <w:rStyle w:val="Emphasis"/>
          <w:rFonts w:ascii="Helvetica" w:hAnsi="Helvetica"/>
          <w:i w:val="0"/>
          <w:iCs w:val="0"/>
          <w:color w:val="333333"/>
          <w:shd w:val="clear" w:color="auto" w:fill="FFFFFF"/>
        </w:rPr>
        <w:t>it</w:t>
      </w:r>
      <w:r w:rsidR="0028515C">
        <w:rPr>
          <w:rStyle w:val="Emphasis"/>
          <w:rFonts w:ascii="Helvetica" w:hAnsi="Helvetica"/>
          <w:i w:val="0"/>
          <w:iCs w:val="0"/>
          <w:color w:val="333333"/>
          <w:shd w:val="clear" w:color="auto" w:fill="FFFFFF"/>
        </w:rPr>
        <w:t>.</w:t>
      </w:r>
      <w:r w:rsidR="00E7044F">
        <w:rPr>
          <w:rStyle w:val="Emphasis"/>
          <w:rFonts w:ascii="Helvetica" w:hAnsi="Helvetica"/>
          <w:i w:val="0"/>
          <w:iCs w:val="0"/>
          <w:color w:val="333333"/>
          <w:shd w:val="clear" w:color="auto" w:fill="FFFFFF"/>
        </w:rPr>
        <w:t xml:space="preserve"> </w:t>
      </w:r>
      <w:r w:rsidR="00986B66">
        <w:rPr>
          <w:rStyle w:val="Emphasis"/>
          <w:rFonts w:ascii="Helvetica" w:hAnsi="Helvetica"/>
          <w:i w:val="0"/>
          <w:iCs w:val="0"/>
          <w:color w:val="333333"/>
          <w:shd w:val="clear" w:color="auto" w:fill="FFFFFF"/>
        </w:rPr>
        <w:t xml:space="preserve"> </w:t>
      </w:r>
      <w:r w:rsidR="00943447">
        <w:rPr>
          <w:rStyle w:val="Emphasis"/>
          <w:rFonts w:ascii="Helvetica" w:hAnsi="Helvetica"/>
          <w:i w:val="0"/>
          <w:iCs w:val="0"/>
          <w:color w:val="333333"/>
          <w:shd w:val="clear" w:color="auto" w:fill="FFFFFF"/>
        </w:rPr>
        <w:t xml:space="preserve">Meanwhile, </w:t>
      </w:r>
      <w:r w:rsidR="00F16FEF">
        <w:rPr>
          <w:rStyle w:val="Emphasis"/>
          <w:rFonts w:ascii="Helvetica" w:hAnsi="Helvetica"/>
          <w:i w:val="0"/>
          <w:iCs w:val="0"/>
          <w:color w:val="333333"/>
          <w:shd w:val="clear" w:color="auto" w:fill="FFFFFF"/>
        </w:rPr>
        <w:t xml:space="preserve">we hear </w:t>
      </w:r>
      <w:r w:rsidR="00943447">
        <w:rPr>
          <w:rStyle w:val="Emphasis"/>
          <w:rFonts w:ascii="Helvetica" w:hAnsi="Helvetica"/>
          <w:i w:val="0"/>
          <w:iCs w:val="0"/>
          <w:color w:val="333333"/>
          <w:shd w:val="clear" w:color="auto" w:fill="FFFFFF"/>
        </w:rPr>
        <w:t xml:space="preserve">that </w:t>
      </w:r>
      <w:r w:rsidR="00F16FEF">
        <w:rPr>
          <w:rStyle w:val="Emphasis"/>
          <w:rFonts w:ascii="Helvetica" w:hAnsi="Helvetica"/>
          <w:i w:val="0"/>
          <w:iCs w:val="0"/>
          <w:color w:val="333333"/>
          <w:shd w:val="clear" w:color="auto" w:fill="FFFFFF"/>
        </w:rPr>
        <w:t xml:space="preserve">one of the streaming services arriving in November plans to </w:t>
      </w:r>
      <w:r w:rsidR="00943447">
        <w:rPr>
          <w:rStyle w:val="Emphasis"/>
          <w:rFonts w:ascii="Helvetica" w:hAnsi="Helvetica"/>
          <w:i w:val="0"/>
          <w:iCs w:val="0"/>
          <w:color w:val="333333"/>
          <w:shd w:val="clear" w:color="auto" w:fill="FFFFFF"/>
        </w:rPr>
        <w:t>spend some six billion</w:t>
      </w:r>
      <w:r w:rsidR="00F16FEF">
        <w:rPr>
          <w:rStyle w:val="Emphasis"/>
          <w:rFonts w:ascii="Helvetica" w:hAnsi="Helvetica"/>
          <w:i w:val="0"/>
          <w:iCs w:val="0"/>
          <w:color w:val="333333"/>
          <w:shd w:val="clear" w:color="auto" w:fill="FFFFFF"/>
        </w:rPr>
        <w:t xml:space="preserve"> (US$)</w:t>
      </w:r>
      <w:r w:rsidR="00943447">
        <w:rPr>
          <w:rStyle w:val="Emphasis"/>
          <w:rFonts w:ascii="Helvetica" w:hAnsi="Helvetica"/>
          <w:i w:val="0"/>
          <w:iCs w:val="0"/>
          <w:color w:val="333333"/>
          <w:shd w:val="clear" w:color="auto" w:fill="FFFFFF"/>
        </w:rPr>
        <w:t xml:space="preserve"> on new programming in just one year – </w:t>
      </w:r>
      <w:r w:rsidR="00F16FEF">
        <w:rPr>
          <w:rStyle w:val="Emphasis"/>
          <w:rFonts w:ascii="Helvetica" w:hAnsi="Helvetica"/>
          <w:i w:val="0"/>
          <w:iCs w:val="0"/>
          <w:color w:val="333333"/>
          <w:shd w:val="clear" w:color="auto" w:fill="FFFFFF"/>
        </w:rPr>
        <w:t xml:space="preserve">more than </w:t>
      </w:r>
      <w:r w:rsidR="00943447">
        <w:rPr>
          <w:rStyle w:val="Emphasis"/>
          <w:rFonts w:ascii="Helvetica" w:hAnsi="Helvetica"/>
          <w:i w:val="0"/>
          <w:iCs w:val="0"/>
          <w:color w:val="333333"/>
          <w:shd w:val="clear" w:color="auto" w:fill="FFFFFF"/>
        </w:rPr>
        <w:t xml:space="preserve">five times the </w:t>
      </w:r>
      <w:r w:rsidR="00F16FEF">
        <w:rPr>
          <w:rStyle w:val="Emphasis"/>
          <w:rFonts w:ascii="Helvetica" w:hAnsi="Helvetica"/>
          <w:i w:val="0"/>
          <w:iCs w:val="0"/>
          <w:color w:val="333333"/>
          <w:shd w:val="clear" w:color="auto" w:fill="FFFFFF"/>
        </w:rPr>
        <w:t>annual</w:t>
      </w:r>
      <w:r w:rsidR="00943447">
        <w:rPr>
          <w:rStyle w:val="Emphasis"/>
          <w:rFonts w:ascii="Helvetica" w:hAnsi="Helvetica"/>
          <w:i w:val="0"/>
          <w:iCs w:val="0"/>
          <w:color w:val="333333"/>
          <w:shd w:val="clear" w:color="auto" w:fill="FFFFFF"/>
        </w:rPr>
        <w:t xml:space="preserve"> budget that CBC </w:t>
      </w:r>
      <w:r w:rsidR="00F16FEF">
        <w:rPr>
          <w:rStyle w:val="Emphasis"/>
          <w:rFonts w:ascii="Helvetica" w:hAnsi="Helvetica"/>
          <w:i w:val="0"/>
          <w:iCs w:val="0"/>
          <w:color w:val="333333"/>
          <w:shd w:val="clear" w:color="auto" w:fill="FFFFFF"/>
        </w:rPr>
        <w:t xml:space="preserve">receives to serve </w:t>
      </w:r>
      <w:r w:rsidR="00943447">
        <w:rPr>
          <w:rStyle w:val="Emphasis"/>
          <w:rFonts w:ascii="Helvetica" w:hAnsi="Helvetica"/>
          <w:i w:val="0"/>
          <w:iCs w:val="0"/>
          <w:color w:val="333333"/>
          <w:shd w:val="clear" w:color="auto" w:fill="FFFFFF"/>
        </w:rPr>
        <w:t xml:space="preserve">Canadians </w:t>
      </w:r>
      <w:r w:rsidR="00F16FEF">
        <w:rPr>
          <w:rStyle w:val="Emphasis"/>
          <w:rFonts w:ascii="Helvetica" w:hAnsi="Helvetica"/>
          <w:i w:val="0"/>
          <w:iCs w:val="0"/>
          <w:color w:val="333333"/>
          <w:shd w:val="clear" w:color="auto" w:fill="FFFFFF"/>
        </w:rPr>
        <w:t xml:space="preserve">on </w:t>
      </w:r>
      <w:r w:rsidR="00943447">
        <w:rPr>
          <w:rStyle w:val="Emphasis"/>
          <w:rFonts w:ascii="Helvetica" w:hAnsi="Helvetica"/>
          <w:i w:val="0"/>
          <w:iCs w:val="0"/>
          <w:color w:val="333333"/>
          <w:shd w:val="clear" w:color="auto" w:fill="FFFFFF"/>
        </w:rPr>
        <w:t>radio and television, in English and French and across five time zones.</w:t>
      </w:r>
    </w:p>
    <w:p w14:paraId="03855DEE" w14:textId="692F1416" w:rsidR="00E7044F" w:rsidRDefault="0014044B"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Worse still</w:t>
      </w:r>
      <w:r w:rsidR="00E7044F">
        <w:rPr>
          <w:rStyle w:val="Emphasis"/>
          <w:rFonts w:ascii="Helvetica" w:hAnsi="Helvetica"/>
          <w:i w:val="0"/>
          <w:iCs w:val="0"/>
          <w:color w:val="333333"/>
          <w:shd w:val="clear" w:color="auto" w:fill="FFFFFF"/>
        </w:rPr>
        <w:t xml:space="preserve">, the funding model on which Canada has relied to </w:t>
      </w:r>
      <w:r w:rsidR="00986B66">
        <w:rPr>
          <w:rStyle w:val="Emphasis"/>
          <w:rFonts w:ascii="Helvetica" w:hAnsi="Helvetica"/>
          <w:i w:val="0"/>
          <w:iCs w:val="0"/>
          <w:color w:val="333333"/>
          <w:shd w:val="clear" w:color="auto" w:fill="FFFFFF"/>
        </w:rPr>
        <w:t>produce</w:t>
      </w:r>
      <w:r w:rsidR="00E7044F">
        <w:rPr>
          <w:rStyle w:val="Emphasis"/>
          <w:rFonts w:ascii="Helvetica" w:hAnsi="Helvetica"/>
          <w:i w:val="0"/>
          <w:iCs w:val="0"/>
          <w:color w:val="333333"/>
          <w:shd w:val="clear" w:color="auto" w:fill="FFFFFF"/>
        </w:rPr>
        <w:t xml:space="preserve"> </w:t>
      </w:r>
      <w:r w:rsidR="00986B66">
        <w:rPr>
          <w:rStyle w:val="Emphasis"/>
          <w:rFonts w:ascii="Helvetica" w:hAnsi="Helvetica"/>
          <w:i w:val="0"/>
          <w:iCs w:val="0"/>
          <w:color w:val="333333"/>
          <w:shd w:val="clear" w:color="auto" w:fill="FFFFFF"/>
        </w:rPr>
        <w:t>high-quality</w:t>
      </w:r>
      <w:r w:rsidR="00E7044F">
        <w:rPr>
          <w:rStyle w:val="Emphasis"/>
          <w:rFonts w:ascii="Helvetica" w:hAnsi="Helvetica"/>
          <w:i w:val="0"/>
          <w:iCs w:val="0"/>
          <w:color w:val="333333"/>
          <w:shd w:val="clear" w:color="auto" w:fill="FFFFFF"/>
        </w:rPr>
        <w:t xml:space="preserve"> television entertainment programming (drama, comedy, reality) is </w:t>
      </w:r>
      <w:r>
        <w:rPr>
          <w:rStyle w:val="Emphasis"/>
          <w:rFonts w:ascii="Helvetica" w:hAnsi="Helvetica"/>
          <w:i w:val="0"/>
          <w:iCs w:val="0"/>
          <w:color w:val="333333"/>
          <w:shd w:val="clear" w:color="auto" w:fill="FFFFFF"/>
        </w:rPr>
        <w:t xml:space="preserve">itself </w:t>
      </w:r>
      <w:r w:rsidR="00E7044F">
        <w:rPr>
          <w:rStyle w:val="Emphasis"/>
          <w:rFonts w:ascii="Helvetica" w:hAnsi="Helvetica"/>
          <w:i w:val="0"/>
          <w:iCs w:val="0"/>
          <w:color w:val="333333"/>
          <w:shd w:val="clear" w:color="auto" w:fill="FFFFFF"/>
        </w:rPr>
        <w:t xml:space="preserve">about to fail. </w:t>
      </w:r>
      <w:r w:rsidR="00986B66">
        <w:rPr>
          <w:rStyle w:val="Emphasis"/>
          <w:rFonts w:ascii="Helvetica" w:hAnsi="Helvetica"/>
          <w:i w:val="0"/>
          <w:iCs w:val="0"/>
          <w:color w:val="333333"/>
          <w:shd w:val="clear" w:color="auto" w:fill="FFFFFF"/>
        </w:rPr>
        <w:t xml:space="preserve">The </w:t>
      </w:r>
      <w:r w:rsidR="0022017A">
        <w:rPr>
          <w:rStyle w:val="Emphasis"/>
          <w:rFonts w:ascii="Helvetica" w:hAnsi="Helvetica"/>
          <w:i w:val="0"/>
          <w:iCs w:val="0"/>
          <w:color w:val="333333"/>
          <w:shd w:val="clear" w:color="auto" w:fill="FFFFFF"/>
        </w:rPr>
        <w:t>income</w:t>
      </w:r>
      <w:r w:rsidR="00986B66">
        <w:rPr>
          <w:rStyle w:val="Emphasis"/>
          <w:rFonts w:ascii="Helvetica" w:hAnsi="Helvetica"/>
          <w:i w:val="0"/>
          <w:iCs w:val="0"/>
          <w:color w:val="333333"/>
          <w:shd w:val="clear" w:color="auto" w:fill="FFFFFF"/>
        </w:rPr>
        <w:t xml:space="preserve"> from Canadian ca</w:t>
      </w:r>
      <w:r w:rsidR="00E7044F">
        <w:rPr>
          <w:rStyle w:val="Emphasis"/>
          <w:rFonts w:ascii="Helvetica" w:hAnsi="Helvetica"/>
          <w:i w:val="0"/>
          <w:iCs w:val="0"/>
          <w:color w:val="333333"/>
          <w:shd w:val="clear" w:color="auto" w:fill="FFFFFF"/>
        </w:rPr>
        <w:t>ble and satellite services</w:t>
      </w:r>
      <w:r w:rsidR="00C8595E">
        <w:rPr>
          <w:rStyle w:val="Emphasis"/>
          <w:rFonts w:ascii="Helvetica" w:hAnsi="Helvetica"/>
          <w:i w:val="0"/>
          <w:iCs w:val="0"/>
          <w:color w:val="333333"/>
          <w:shd w:val="clear" w:color="auto" w:fill="FFFFFF"/>
        </w:rPr>
        <w:t xml:space="preserve"> which supports television programming funds in Canada</w:t>
      </w:r>
      <w:r w:rsidR="00986B66">
        <w:rPr>
          <w:rStyle w:val="Emphasis"/>
          <w:rFonts w:ascii="Helvetica" w:hAnsi="Helvetica"/>
          <w:i w:val="0"/>
          <w:iCs w:val="0"/>
          <w:color w:val="333333"/>
          <w:shd w:val="clear" w:color="auto" w:fill="FFFFFF"/>
        </w:rPr>
        <w:t xml:space="preserve"> is a</w:t>
      </w:r>
      <w:r w:rsidR="00E7044F">
        <w:rPr>
          <w:rStyle w:val="Emphasis"/>
          <w:rFonts w:ascii="Helvetica" w:hAnsi="Helvetica"/>
          <w:i w:val="0"/>
          <w:iCs w:val="0"/>
          <w:color w:val="333333"/>
          <w:shd w:val="clear" w:color="auto" w:fill="FFFFFF"/>
        </w:rPr>
        <w:t>lready declining</w:t>
      </w:r>
      <w:r w:rsidR="0022017A">
        <w:rPr>
          <w:rStyle w:val="Emphasis"/>
          <w:rFonts w:ascii="Helvetica" w:hAnsi="Helvetica"/>
          <w:i w:val="0"/>
          <w:iCs w:val="0"/>
          <w:color w:val="333333"/>
          <w:shd w:val="clear" w:color="auto" w:fill="FFFFFF"/>
        </w:rPr>
        <w:t xml:space="preserve"> as subscribers cut the cord.</w:t>
      </w:r>
      <w:r w:rsidR="00E7044F">
        <w:rPr>
          <w:rStyle w:val="Emphasis"/>
          <w:rFonts w:ascii="Helvetica" w:hAnsi="Helvetica"/>
          <w:i w:val="0"/>
          <w:iCs w:val="0"/>
          <w:color w:val="333333"/>
          <w:shd w:val="clear" w:color="auto" w:fill="FFFFFF"/>
        </w:rPr>
        <w:t xml:space="preserve">  </w:t>
      </w:r>
      <w:r w:rsidR="0022017A">
        <w:rPr>
          <w:rStyle w:val="Emphasis"/>
          <w:rFonts w:ascii="Helvetica" w:hAnsi="Helvetica"/>
          <w:i w:val="0"/>
          <w:iCs w:val="0"/>
          <w:color w:val="333333"/>
          <w:shd w:val="clear" w:color="auto" w:fill="FFFFFF"/>
        </w:rPr>
        <w:t>The</w:t>
      </w:r>
      <w:r w:rsidR="00E7044F">
        <w:rPr>
          <w:rStyle w:val="Emphasis"/>
          <w:rFonts w:ascii="Helvetica" w:hAnsi="Helvetica"/>
          <w:i w:val="0"/>
          <w:iCs w:val="0"/>
          <w:color w:val="333333"/>
          <w:shd w:val="clear" w:color="auto" w:fill="FFFFFF"/>
        </w:rPr>
        <w:t xml:space="preserve"> arrival of the new </w:t>
      </w:r>
      <w:r w:rsidR="0022017A">
        <w:rPr>
          <w:rStyle w:val="Emphasis"/>
          <w:rFonts w:ascii="Helvetica" w:hAnsi="Helvetica"/>
          <w:i w:val="0"/>
          <w:iCs w:val="0"/>
          <w:color w:val="333333"/>
          <w:shd w:val="clear" w:color="auto" w:fill="FFFFFF"/>
        </w:rPr>
        <w:t xml:space="preserve">TV streaming services </w:t>
      </w:r>
      <w:r w:rsidR="00E7044F">
        <w:rPr>
          <w:rStyle w:val="Emphasis"/>
          <w:rFonts w:ascii="Helvetica" w:hAnsi="Helvetica"/>
          <w:i w:val="0"/>
          <w:iCs w:val="0"/>
          <w:color w:val="333333"/>
          <w:shd w:val="clear" w:color="auto" w:fill="FFFFFF"/>
        </w:rPr>
        <w:t>and related technologies</w:t>
      </w:r>
      <w:r w:rsidR="0022017A">
        <w:rPr>
          <w:rStyle w:val="Emphasis"/>
          <w:rFonts w:ascii="Helvetica" w:hAnsi="Helvetica"/>
          <w:i w:val="0"/>
          <w:iCs w:val="0"/>
          <w:color w:val="333333"/>
          <w:shd w:val="clear" w:color="auto" w:fill="FFFFFF"/>
        </w:rPr>
        <w:t xml:space="preserve"> will accelerate</w:t>
      </w:r>
      <w:r w:rsidR="00E7044F">
        <w:rPr>
          <w:rStyle w:val="Emphasis"/>
          <w:rFonts w:ascii="Helvetica" w:hAnsi="Helvetica"/>
          <w:i w:val="0"/>
          <w:iCs w:val="0"/>
          <w:color w:val="333333"/>
          <w:shd w:val="clear" w:color="auto" w:fill="FFFFFF"/>
        </w:rPr>
        <w:t xml:space="preserve"> </w:t>
      </w:r>
      <w:r>
        <w:rPr>
          <w:rStyle w:val="Emphasis"/>
          <w:rFonts w:ascii="Helvetica" w:hAnsi="Helvetica"/>
          <w:i w:val="0"/>
          <w:iCs w:val="0"/>
          <w:color w:val="333333"/>
          <w:shd w:val="clear" w:color="auto" w:fill="FFFFFF"/>
        </w:rPr>
        <w:t>cord-cutting</w:t>
      </w:r>
      <w:r w:rsidR="00E7044F">
        <w:rPr>
          <w:rStyle w:val="Emphasis"/>
          <w:rFonts w:ascii="Helvetica" w:hAnsi="Helvetica"/>
          <w:i w:val="0"/>
          <w:iCs w:val="0"/>
          <w:color w:val="333333"/>
          <w:shd w:val="clear" w:color="auto" w:fill="FFFFFF"/>
        </w:rPr>
        <w:t xml:space="preserve"> </w:t>
      </w:r>
      <w:r>
        <w:rPr>
          <w:rStyle w:val="Emphasis"/>
          <w:rFonts w:ascii="Helvetica" w:hAnsi="Helvetica"/>
          <w:i w:val="0"/>
          <w:iCs w:val="0"/>
          <w:color w:val="333333"/>
          <w:shd w:val="clear" w:color="auto" w:fill="FFFFFF"/>
        </w:rPr>
        <w:t xml:space="preserve">in favour of the </w:t>
      </w:r>
      <w:r w:rsidR="0022017A">
        <w:rPr>
          <w:rStyle w:val="Emphasis"/>
          <w:rFonts w:ascii="Helvetica" w:hAnsi="Helvetica"/>
          <w:i w:val="0"/>
          <w:iCs w:val="0"/>
          <w:color w:val="333333"/>
          <w:shd w:val="clear" w:color="auto" w:fill="FFFFFF"/>
        </w:rPr>
        <w:t>I</w:t>
      </w:r>
      <w:r>
        <w:rPr>
          <w:rStyle w:val="Emphasis"/>
          <w:rFonts w:ascii="Helvetica" w:hAnsi="Helvetica"/>
          <w:i w:val="0"/>
          <w:iCs w:val="0"/>
          <w:color w:val="333333"/>
          <w:shd w:val="clear" w:color="auto" w:fill="FFFFFF"/>
        </w:rPr>
        <w:t xml:space="preserve">nternet: </w:t>
      </w:r>
      <w:r w:rsidR="00947D6A">
        <w:rPr>
          <w:rStyle w:val="Emphasis"/>
          <w:rFonts w:ascii="Helvetica" w:hAnsi="Helvetica"/>
          <w:i w:val="0"/>
          <w:iCs w:val="0"/>
          <w:color w:val="333333"/>
          <w:shd w:val="clear" w:color="auto" w:fill="FFFFFF"/>
        </w:rPr>
        <w:t xml:space="preserve">more and </w:t>
      </w:r>
      <w:r>
        <w:rPr>
          <w:rStyle w:val="Emphasis"/>
          <w:rFonts w:ascii="Helvetica" w:hAnsi="Helvetica"/>
          <w:i w:val="0"/>
          <w:iCs w:val="0"/>
          <w:color w:val="333333"/>
          <w:shd w:val="clear" w:color="auto" w:fill="FFFFFF"/>
        </w:rPr>
        <w:t xml:space="preserve">better </w:t>
      </w:r>
      <w:r w:rsidR="00E7044F">
        <w:rPr>
          <w:rStyle w:val="Emphasis"/>
          <w:rFonts w:ascii="Helvetica" w:hAnsi="Helvetica"/>
          <w:i w:val="0"/>
          <w:iCs w:val="0"/>
          <w:color w:val="333333"/>
          <w:shd w:val="clear" w:color="auto" w:fill="FFFFFF"/>
        </w:rPr>
        <w:t xml:space="preserve">choice at less cost.  </w:t>
      </w:r>
      <w:r w:rsidR="001F3839">
        <w:rPr>
          <w:rStyle w:val="Emphasis"/>
          <w:rFonts w:ascii="Helvetica" w:hAnsi="Helvetica"/>
          <w:i w:val="0"/>
          <w:iCs w:val="0"/>
          <w:color w:val="333333"/>
          <w:shd w:val="clear" w:color="auto" w:fill="FFFFFF"/>
        </w:rPr>
        <w:t xml:space="preserve">In these circumstances </w:t>
      </w:r>
      <w:r w:rsidR="00460BAE">
        <w:rPr>
          <w:rStyle w:val="Emphasis"/>
          <w:rFonts w:ascii="Helvetica" w:hAnsi="Helvetica"/>
          <w:i w:val="0"/>
          <w:iCs w:val="0"/>
          <w:color w:val="333333"/>
          <w:shd w:val="clear" w:color="auto" w:fill="FFFFFF"/>
        </w:rPr>
        <w:t xml:space="preserve">it is unlikely that </w:t>
      </w:r>
      <w:r w:rsidR="00855428">
        <w:rPr>
          <w:rStyle w:val="Emphasis"/>
          <w:rFonts w:ascii="Helvetica" w:hAnsi="Helvetica"/>
          <w:i w:val="0"/>
          <w:iCs w:val="0"/>
          <w:color w:val="333333"/>
          <w:shd w:val="clear" w:color="auto" w:fill="FFFFFF"/>
        </w:rPr>
        <w:t>e</w:t>
      </w:r>
      <w:r w:rsidR="001F3839">
        <w:rPr>
          <w:rStyle w:val="Emphasis"/>
          <w:rFonts w:ascii="Helvetica" w:hAnsi="Helvetica"/>
          <w:i w:val="0"/>
          <w:iCs w:val="0"/>
          <w:color w:val="333333"/>
          <w:shd w:val="clear" w:color="auto" w:fill="FFFFFF"/>
        </w:rPr>
        <w:t xml:space="preserve">ither the Canadian Media Fund </w:t>
      </w:r>
      <w:r w:rsidR="00855428">
        <w:rPr>
          <w:rStyle w:val="Emphasis"/>
          <w:rFonts w:ascii="Helvetica" w:hAnsi="Helvetica"/>
          <w:i w:val="0"/>
          <w:iCs w:val="0"/>
          <w:color w:val="333333"/>
          <w:shd w:val="clear" w:color="auto" w:fill="FFFFFF"/>
        </w:rPr>
        <w:t xml:space="preserve">or </w:t>
      </w:r>
      <w:r w:rsidR="001F3839">
        <w:rPr>
          <w:rStyle w:val="Emphasis"/>
          <w:rFonts w:ascii="Helvetica" w:hAnsi="Helvetica"/>
          <w:i w:val="0"/>
          <w:iCs w:val="0"/>
          <w:color w:val="333333"/>
          <w:shd w:val="clear" w:color="auto" w:fill="FFFFFF"/>
        </w:rPr>
        <w:t xml:space="preserve">Telefilm Canada </w:t>
      </w:r>
      <w:r w:rsidR="00460BAE">
        <w:rPr>
          <w:rStyle w:val="Emphasis"/>
          <w:rFonts w:ascii="Helvetica" w:hAnsi="Helvetica"/>
          <w:i w:val="0"/>
          <w:iCs w:val="0"/>
          <w:color w:val="333333"/>
          <w:shd w:val="clear" w:color="auto" w:fill="FFFFFF"/>
        </w:rPr>
        <w:t xml:space="preserve">can </w:t>
      </w:r>
      <w:r w:rsidR="001F3839">
        <w:rPr>
          <w:rStyle w:val="Emphasis"/>
          <w:rFonts w:ascii="Helvetica" w:hAnsi="Helvetica"/>
          <w:i w:val="0"/>
          <w:iCs w:val="0"/>
          <w:color w:val="333333"/>
          <w:shd w:val="clear" w:color="auto" w:fill="FFFFFF"/>
        </w:rPr>
        <w:t>survive in its present form</w:t>
      </w:r>
      <w:r w:rsidR="00460BAE">
        <w:rPr>
          <w:rStyle w:val="Emphasis"/>
          <w:rFonts w:ascii="Helvetica" w:hAnsi="Helvetica"/>
          <w:i w:val="0"/>
          <w:iCs w:val="0"/>
          <w:color w:val="333333"/>
          <w:shd w:val="clear" w:color="auto" w:fill="FFFFFF"/>
        </w:rPr>
        <w:t>.</w:t>
      </w:r>
      <w:r w:rsidR="001F3839">
        <w:rPr>
          <w:rStyle w:val="Emphasis"/>
          <w:rFonts w:ascii="Helvetica" w:hAnsi="Helvetica"/>
          <w:i w:val="0"/>
          <w:iCs w:val="0"/>
          <w:color w:val="333333"/>
          <w:shd w:val="clear" w:color="auto" w:fill="FFFFFF"/>
        </w:rPr>
        <w:t xml:space="preserve"> </w:t>
      </w:r>
      <w:r w:rsidR="0022017A">
        <w:rPr>
          <w:rStyle w:val="Emphasis"/>
          <w:rFonts w:ascii="Helvetica" w:hAnsi="Helvetica"/>
          <w:i w:val="0"/>
          <w:iCs w:val="0"/>
          <w:color w:val="333333"/>
          <w:shd w:val="clear" w:color="auto" w:fill="FFFFFF"/>
        </w:rPr>
        <w:t xml:space="preserve">(Ironically, Canada’s </w:t>
      </w:r>
      <w:r w:rsidR="00FE4A62">
        <w:rPr>
          <w:rStyle w:val="Emphasis"/>
          <w:rFonts w:ascii="Helvetica" w:hAnsi="Helvetica"/>
          <w:i w:val="0"/>
          <w:iCs w:val="0"/>
          <w:color w:val="333333"/>
          <w:shd w:val="clear" w:color="auto" w:fill="FFFFFF"/>
        </w:rPr>
        <w:t xml:space="preserve">telecom </w:t>
      </w:r>
      <w:r w:rsidR="0022017A">
        <w:rPr>
          <w:rStyle w:val="Emphasis"/>
          <w:rFonts w:ascii="Helvetica" w:hAnsi="Helvetica"/>
          <w:i w:val="0"/>
          <w:iCs w:val="0"/>
          <w:color w:val="333333"/>
          <w:shd w:val="clear" w:color="auto" w:fill="FFFFFF"/>
        </w:rPr>
        <w:t xml:space="preserve">behemoths will </w:t>
      </w:r>
      <w:r w:rsidR="00FE4A62">
        <w:rPr>
          <w:rStyle w:val="Emphasis"/>
          <w:rFonts w:ascii="Helvetica" w:hAnsi="Helvetica"/>
          <w:i w:val="0"/>
          <w:iCs w:val="0"/>
          <w:color w:val="333333"/>
          <w:shd w:val="clear" w:color="auto" w:fill="FFFFFF"/>
        </w:rPr>
        <w:t xml:space="preserve">not just </w:t>
      </w:r>
      <w:r w:rsidR="0022017A">
        <w:rPr>
          <w:rStyle w:val="Emphasis"/>
          <w:rFonts w:ascii="Helvetica" w:hAnsi="Helvetica"/>
          <w:i w:val="0"/>
          <w:iCs w:val="0"/>
          <w:color w:val="333333"/>
          <w:shd w:val="clear" w:color="auto" w:fill="FFFFFF"/>
        </w:rPr>
        <w:t xml:space="preserve">survive </w:t>
      </w:r>
      <w:r w:rsidR="00FE4A62">
        <w:rPr>
          <w:rStyle w:val="Emphasis"/>
          <w:rFonts w:ascii="Helvetica" w:hAnsi="Helvetica"/>
          <w:i w:val="0"/>
          <w:iCs w:val="0"/>
          <w:color w:val="333333"/>
          <w:shd w:val="clear" w:color="auto" w:fill="FFFFFF"/>
        </w:rPr>
        <w:t xml:space="preserve">but </w:t>
      </w:r>
      <w:r w:rsidR="0022017A">
        <w:rPr>
          <w:rStyle w:val="Emphasis"/>
          <w:rFonts w:ascii="Helvetica" w:hAnsi="Helvetica"/>
          <w:i w:val="0"/>
          <w:iCs w:val="0"/>
          <w:color w:val="333333"/>
          <w:shd w:val="clear" w:color="auto" w:fill="FFFFFF"/>
        </w:rPr>
        <w:t xml:space="preserve">prosper, thanks to their ownership and control of Canada’s Internet </w:t>
      </w:r>
      <w:r w:rsidR="00776246">
        <w:rPr>
          <w:rStyle w:val="Emphasis"/>
          <w:rFonts w:ascii="Helvetica" w:hAnsi="Helvetica"/>
          <w:i w:val="0"/>
          <w:iCs w:val="0"/>
          <w:color w:val="333333"/>
          <w:shd w:val="clear" w:color="auto" w:fill="FFFFFF"/>
        </w:rPr>
        <w:t xml:space="preserve">delivery </w:t>
      </w:r>
      <w:r w:rsidR="0022017A">
        <w:rPr>
          <w:rStyle w:val="Emphasis"/>
          <w:rFonts w:ascii="Helvetica" w:hAnsi="Helvetica"/>
          <w:i w:val="0"/>
          <w:iCs w:val="0"/>
          <w:color w:val="333333"/>
          <w:shd w:val="clear" w:color="auto" w:fill="FFFFFF"/>
        </w:rPr>
        <w:t>system.)</w:t>
      </w:r>
    </w:p>
    <w:p w14:paraId="2E711B2D" w14:textId="6429E2F0" w:rsidR="00947D6A" w:rsidRDefault="00986B66"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What can </w:t>
      </w:r>
      <w:r w:rsidR="00947D6A">
        <w:rPr>
          <w:rStyle w:val="Emphasis"/>
          <w:rFonts w:ascii="Helvetica" w:hAnsi="Helvetica"/>
          <w:i w:val="0"/>
          <w:iCs w:val="0"/>
          <w:color w:val="333333"/>
          <w:shd w:val="clear" w:color="auto" w:fill="FFFFFF"/>
        </w:rPr>
        <w:t>Canadians</w:t>
      </w:r>
      <w:r>
        <w:rPr>
          <w:rStyle w:val="Emphasis"/>
          <w:rFonts w:ascii="Helvetica" w:hAnsi="Helvetica"/>
          <w:i w:val="0"/>
          <w:iCs w:val="0"/>
          <w:color w:val="333333"/>
          <w:shd w:val="clear" w:color="auto" w:fill="FFFFFF"/>
        </w:rPr>
        <w:t xml:space="preserve"> expect?</w:t>
      </w:r>
      <w:r w:rsidR="00947D6A">
        <w:rPr>
          <w:rStyle w:val="Emphasis"/>
          <w:rFonts w:ascii="Helvetica" w:hAnsi="Helvetica"/>
          <w:i w:val="0"/>
          <w:iCs w:val="0"/>
          <w:color w:val="333333"/>
          <w:shd w:val="clear" w:color="auto" w:fill="FFFFFF"/>
        </w:rPr>
        <w:t xml:space="preserve">  M</w:t>
      </w:r>
      <w:r>
        <w:rPr>
          <w:rStyle w:val="Emphasis"/>
          <w:rFonts w:ascii="Helvetica" w:hAnsi="Helvetica"/>
          <w:i w:val="0"/>
          <w:iCs w:val="0"/>
          <w:color w:val="333333"/>
          <w:shd w:val="clear" w:color="auto" w:fill="FFFFFF"/>
        </w:rPr>
        <w:t>ore</w:t>
      </w:r>
      <w:r w:rsidR="00776246">
        <w:rPr>
          <w:rStyle w:val="Emphasis"/>
          <w:rFonts w:ascii="Helvetica" w:hAnsi="Helvetica"/>
          <w:i w:val="0"/>
          <w:iCs w:val="0"/>
          <w:color w:val="333333"/>
          <w:shd w:val="clear" w:color="auto" w:fill="FFFFFF"/>
        </w:rPr>
        <w:t xml:space="preserve"> -</w:t>
      </w:r>
      <w:r>
        <w:rPr>
          <w:rStyle w:val="Emphasis"/>
          <w:rFonts w:ascii="Helvetica" w:hAnsi="Helvetica"/>
          <w:i w:val="0"/>
          <w:iCs w:val="0"/>
          <w:color w:val="333333"/>
          <w:shd w:val="clear" w:color="auto" w:fill="FFFFFF"/>
        </w:rPr>
        <w:t xml:space="preserve"> and more </w:t>
      </w:r>
      <w:r w:rsidR="00776246">
        <w:rPr>
          <w:rStyle w:val="Emphasis"/>
          <w:rFonts w:ascii="Helvetica" w:hAnsi="Helvetica"/>
          <w:i w:val="0"/>
          <w:iCs w:val="0"/>
          <w:color w:val="333333"/>
          <w:shd w:val="clear" w:color="auto" w:fill="FFFFFF"/>
        </w:rPr>
        <w:t>drastic -</w:t>
      </w:r>
      <w:r>
        <w:rPr>
          <w:rStyle w:val="Emphasis"/>
          <w:rFonts w:ascii="Helvetica" w:hAnsi="Helvetica"/>
          <w:i w:val="0"/>
          <w:iCs w:val="0"/>
          <w:color w:val="333333"/>
          <w:shd w:val="clear" w:color="auto" w:fill="FFFFFF"/>
        </w:rPr>
        <w:t xml:space="preserve"> cuts to local news for starters, and in the short</w:t>
      </w:r>
      <w:r w:rsidR="00776246">
        <w:rPr>
          <w:rStyle w:val="Emphasis"/>
          <w:rFonts w:ascii="Helvetica" w:hAnsi="Helvetica"/>
          <w:i w:val="0"/>
          <w:iCs w:val="0"/>
          <w:color w:val="333333"/>
          <w:shd w:val="clear" w:color="auto" w:fill="FFFFFF"/>
        </w:rPr>
        <w:t>-</w:t>
      </w:r>
      <w:r>
        <w:rPr>
          <w:rStyle w:val="Emphasis"/>
          <w:rFonts w:ascii="Helvetica" w:hAnsi="Helvetica"/>
          <w:i w:val="0"/>
          <w:iCs w:val="0"/>
          <w:color w:val="333333"/>
          <w:shd w:val="clear" w:color="auto" w:fill="FFFFFF"/>
        </w:rPr>
        <w:t>to</w:t>
      </w:r>
      <w:r w:rsidR="00776246">
        <w:rPr>
          <w:rStyle w:val="Emphasis"/>
          <w:rFonts w:ascii="Helvetica" w:hAnsi="Helvetica"/>
          <w:i w:val="0"/>
          <w:iCs w:val="0"/>
          <w:color w:val="333333"/>
          <w:shd w:val="clear" w:color="auto" w:fill="FFFFFF"/>
        </w:rPr>
        <w:t>-</w:t>
      </w:r>
      <w:r>
        <w:rPr>
          <w:rStyle w:val="Emphasis"/>
          <w:rFonts w:ascii="Helvetica" w:hAnsi="Helvetica"/>
          <w:i w:val="0"/>
          <w:iCs w:val="0"/>
          <w:color w:val="333333"/>
          <w:shd w:val="clear" w:color="auto" w:fill="FFFFFF"/>
        </w:rPr>
        <w:t xml:space="preserve">medium term, the shuttering of </w:t>
      </w:r>
      <w:r w:rsidR="00FE4A62">
        <w:rPr>
          <w:rStyle w:val="Emphasis"/>
          <w:rFonts w:ascii="Helvetica" w:hAnsi="Helvetica"/>
          <w:i w:val="0"/>
          <w:iCs w:val="0"/>
          <w:color w:val="333333"/>
          <w:shd w:val="clear" w:color="auto" w:fill="FFFFFF"/>
        </w:rPr>
        <w:t xml:space="preserve">TV </w:t>
      </w:r>
      <w:r>
        <w:rPr>
          <w:rStyle w:val="Emphasis"/>
          <w:rFonts w:ascii="Helvetica" w:hAnsi="Helvetica"/>
          <w:i w:val="0"/>
          <w:iCs w:val="0"/>
          <w:color w:val="333333"/>
          <w:shd w:val="clear" w:color="auto" w:fill="FFFFFF"/>
        </w:rPr>
        <w:t>stations</w:t>
      </w:r>
      <w:r w:rsidR="0022017A">
        <w:rPr>
          <w:rStyle w:val="Emphasis"/>
          <w:rFonts w:ascii="Helvetica" w:hAnsi="Helvetica"/>
          <w:i w:val="0"/>
          <w:iCs w:val="0"/>
          <w:color w:val="333333"/>
          <w:shd w:val="clear" w:color="auto" w:fill="FFFFFF"/>
        </w:rPr>
        <w:t xml:space="preserve"> altogether</w:t>
      </w:r>
      <w:r>
        <w:rPr>
          <w:rStyle w:val="Emphasis"/>
          <w:rFonts w:ascii="Helvetica" w:hAnsi="Helvetica"/>
          <w:i w:val="0"/>
          <w:iCs w:val="0"/>
          <w:color w:val="333333"/>
          <w:shd w:val="clear" w:color="auto" w:fill="FFFFFF"/>
        </w:rPr>
        <w:t xml:space="preserve">.  </w:t>
      </w:r>
      <w:r w:rsidR="0022017A">
        <w:rPr>
          <w:rStyle w:val="Emphasis"/>
          <w:rFonts w:ascii="Helvetica" w:hAnsi="Helvetica"/>
          <w:i w:val="0"/>
          <w:iCs w:val="0"/>
          <w:color w:val="333333"/>
          <w:shd w:val="clear" w:color="auto" w:fill="FFFFFF"/>
        </w:rPr>
        <w:t>After all, e</w:t>
      </w:r>
      <w:r w:rsidR="00947D6A">
        <w:rPr>
          <w:rStyle w:val="Emphasis"/>
          <w:rFonts w:ascii="Helvetica" w:hAnsi="Helvetica"/>
          <w:i w:val="0"/>
          <w:iCs w:val="0"/>
          <w:color w:val="333333"/>
          <w:shd w:val="clear" w:color="auto" w:fill="FFFFFF"/>
        </w:rPr>
        <w:t>ven if large</w:t>
      </w:r>
      <w:r w:rsidR="00776246">
        <w:rPr>
          <w:rStyle w:val="Emphasis"/>
          <w:rFonts w:ascii="Helvetica" w:hAnsi="Helvetica"/>
          <w:i w:val="0"/>
          <w:iCs w:val="0"/>
          <w:color w:val="333333"/>
          <w:shd w:val="clear" w:color="auto" w:fill="FFFFFF"/>
        </w:rPr>
        <w:t xml:space="preserve"> and </w:t>
      </w:r>
      <w:r w:rsidR="00947D6A">
        <w:rPr>
          <w:rStyle w:val="Emphasis"/>
          <w:rFonts w:ascii="Helvetica" w:hAnsi="Helvetica"/>
          <w:i w:val="0"/>
          <w:iCs w:val="0"/>
          <w:color w:val="333333"/>
          <w:shd w:val="clear" w:color="auto" w:fill="FFFFFF"/>
        </w:rPr>
        <w:t xml:space="preserve">very profitable telecommunications companies </w:t>
      </w:r>
      <w:r w:rsidR="0022017A">
        <w:rPr>
          <w:rStyle w:val="Emphasis"/>
          <w:rFonts w:ascii="Helvetica" w:hAnsi="Helvetica"/>
          <w:i w:val="0"/>
          <w:iCs w:val="0"/>
          <w:color w:val="333333"/>
          <w:shd w:val="clear" w:color="auto" w:fill="FFFFFF"/>
        </w:rPr>
        <w:t xml:space="preserve">once lobbied hard to acquire so </w:t>
      </w:r>
      <w:r w:rsidR="00947D6A">
        <w:rPr>
          <w:rStyle w:val="Emphasis"/>
          <w:rFonts w:ascii="Helvetica" w:hAnsi="Helvetica"/>
          <w:i w:val="0"/>
          <w:iCs w:val="0"/>
          <w:color w:val="333333"/>
          <w:shd w:val="clear" w:color="auto" w:fill="FFFFFF"/>
        </w:rPr>
        <w:t>many of Canada’s private television stations</w:t>
      </w:r>
      <w:r w:rsidR="00460BAE">
        <w:rPr>
          <w:rStyle w:val="Emphasis"/>
          <w:rFonts w:ascii="Helvetica" w:hAnsi="Helvetica"/>
          <w:i w:val="0"/>
          <w:iCs w:val="0"/>
          <w:color w:val="333333"/>
          <w:shd w:val="clear" w:color="auto" w:fill="FFFFFF"/>
        </w:rPr>
        <w:t xml:space="preserve"> (</w:t>
      </w:r>
      <w:r w:rsidR="00FE4A62">
        <w:rPr>
          <w:rStyle w:val="Emphasis"/>
          <w:rFonts w:ascii="Helvetica" w:hAnsi="Helvetica"/>
          <w:i w:val="0"/>
          <w:iCs w:val="0"/>
          <w:color w:val="333333"/>
          <w:shd w:val="clear" w:color="auto" w:fill="FFFFFF"/>
        </w:rPr>
        <w:t>arguing that their deep pockets would strengthen the stations</w:t>
      </w:r>
      <w:r w:rsidR="00460BAE">
        <w:rPr>
          <w:rStyle w:val="Emphasis"/>
          <w:rFonts w:ascii="Helvetica" w:hAnsi="Helvetica"/>
          <w:i w:val="0"/>
          <w:iCs w:val="0"/>
          <w:color w:val="333333"/>
          <w:shd w:val="clear" w:color="auto" w:fill="FFFFFF"/>
        </w:rPr>
        <w:t>)</w:t>
      </w:r>
      <w:r w:rsidR="00E74525">
        <w:rPr>
          <w:rStyle w:val="Emphasis"/>
          <w:rFonts w:ascii="Helvetica" w:hAnsi="Helvetica"/>
          <w:i w:val="0"/>
          <w:iCs w:val="0"/>
          <w:color w:val="333333"/>
          <w:shd w:val="clear" w:color="auto" w:fill="FFFFFF"/>
        </w:rPr>
        <w:t>,</w:t>
      </w:r>
      <w:r w:rsidR="00947D6A">
        <w:rPr>
          <w:rStyle w:val="Emphasis"/>
          <w:rFonts w:ascii="Helvetica" w:hAnsi="Helvetica"/>
          <w:i w:val="0"/>
          <w:iCs w:val="0"/>
          <w:color w:val="333333"/>
          <w:shd w:val="clear" w:color="auto" w:fill="FFFFFF"/>
        </w:rPr>
        <w:t xml:space="preserve"> nothing </w:t>
      </w:r>
      <w:r>
        <w:rPr>
          <w:rStyle w:val="Emphasis"/>
          <w:rFonts w:ascii="Helvetica" w:hAnsi="Helvetica"/>
          <w:i w:val="0"/>
          <w:iCs w:val="0"/>
          <w:color w:val="333333"/>
          <w:shd w:val="clear" w:color="auto" w:fill="FFFFFF"/>
        </w:rPr>
        <w:t xml:space="preserve">requires </w:t>
      </w:r>
      <w:r w:rsidR="00947D6A">
        <w:rPr>
          <w:rStyle w:val="Emphasis"/>
          <w:rFonts w:ascii="Helvetica" w:hAnsi="Helvetica"/>
          <w:i w:val="0"/>
          <w:iCs w:val="0"/>
          <w:color w:val="333333"/>
          <w:shd w:val="clear" w:color="auto" w:fill="FFFFFF"/>
        </w:rPr>
        <w:t>them</w:t>
      </w:r>
      <w:r>
        <w:rPr>
          <w:rStyle w:val="Emphasis"/>
          <w:rFonts w:ascii="Helvetica" w:hAnsi="Helvetica"/>
          <w:i w:val="0"/>
          <w:iCs w:val="0"/>
          <w:color w:val="333333"/>
          <w:shd w:val="clear" w:color="auto" w:fill="FFFFFF"/>
        </w:rPr>
        <w:t xml:space="preserve"> to keep </w:t>
      </w:r>
      <w:r w:rsidR="0022017A">
        <w:rPr>
          <w:rStyle w:val="Emphasis"/>
          <w:rFonts w:ascii="Helvetica" w:hAnsi="Helvetica"/>
          <w:i w:val="0"/>
          <w:iCs w:val="0"/>
          <w:color w:val="333333"/>
          <w:shd w:val="clear" w:color="auto" w:fill="FFFFFF"/>
        </w:rPr>
        <w:t>these</w:t>
      </w:r>
      <w:r>
        <w:rPr>
          <w:rStyle w:val="Emphasis"/>
          <w:rFonts w:ascii="Helvetica" w:hAnsi="Helvetica"/>
          <w:i w:val="0"/>
          <w:iCs w:val="0"/>
          <w:color w:val="333333"/>
          <w:shd w:val="clear" w:color="auto" w:fill="FFFFFF"/>
        </w:rPr>
        <w:t xml:space="preserve"> stations open</w:t>
      </w:r>
      <w:r w:rsidR="00776246">
        <w:rPr>
          <w:rStyle w:val="Emphasis"/>
          <w:rFonts w:ascii="Helvetica" w:hAnsi="Helvetica"/>
          <w:i w:val="0"/>
          <w:iCs w:val="0"/>
          <w:color w:val="333333"/>
          <w:shd w:val="clear" w:color="auto" w:fill="FFFFFF"/>
        </w:rPr>
        <w:t>.</w:t>
      </w:r>
      <w:r w:rsidR="00947D6A">
        <w:rPr>
          <w:rStyle w:val="Emphasis"/>
          <w:rFonts w:ascii="Helvetica" w:hAnsi="Helvetica"/>
          <w:i w:val="0"/>
          <w:iCs w:val="0"/>
          <w:color w:val="333333"/>
          <w:shd w:val="clear" w:color="auto" w:fill="FFFFFF"/>
        </w:rPr>
        <w:t xml:space="preserve"> </w:t>
      </w:r>
      <w:r w:rsidR="00776246">
        <w:rPr>
          <w:rStyle w:val="Emphasis"/>
          <w:rFonts w:ascii="Helvetica" w:hAnsi="Helvetica"/>
          <w:i w:val="0"/>
          <w:iCs w:val="0"/>
          <w:color w:val="333333"/>
          <w:shd w:val="clear" w:color="auto" w:fill="FFFFFF"/>
        </w:rPr>
        <w:t xml:space="preserve"> T</w:t>
      </w:r>
      <w:r>
        <w:rPr>
          <w:rStyle w:val="Emphasis"/>
          <w:rFonts w:ascii="Helvetica" w:hAnsi="Helvetica"/>
          <w:i w:val="0"/>
          <w:iCs w:val="0"/>
          <w:color w:val="333333"/>
          <w:shd w:val="clear" w:color="auto" w:fill="FFFFFF"/>
        </w:rPr>
        <w:t>hey can return the</w:t>
      </w:r>
      <w:r w:rsidR="00E216BF">
        <w:rPr>
          <w:rStyle w:val="Emphasis"/>
          <w:rFonts w:ascii="Helvetica" w:hAnsi="Helvetica"/>
          <w:i w:val="0"/>
          <w:iCs w:val="0"/>
          <w:color w:val="333333"/>
          <w:shd w:val="clear" w:color="auto" w:fill="FFFFFF"/>
        </w:rPr>
        <w:t>ir</w:t>
      </w:r>
      <w:r>
        <w:rPr>
          <w:rStyle w:val="Emphasis"/>
          <w:rFonts w:ascii="Helvetica" w:hAnsi="Helvetica"/>
          <w:i w:val="0"/>
          <w:iCs w:val="0"/>
          <w:color w:val="333333"/>
          <w:shd w:val="clear" w:color="auto" w:fill="FFFFFF"/>
        </w:rPr>
        <w:t xml:space="preserve"> broadcast licences at any time</w:t>
      </w:r>
      <w:r w:rsidR="005177D4">
        <w:rPr>
          <w:rStyle w:val="Emphasis"/>
          <w:rFonts w:ascii="Helvetica" w:hAnsi="Helvetica"/>
          <w:i w:val="0"/>
          <w:iCs w:val="0"/>
          <w:color w:val="333333"/>
          <w:shd w:val="clear" w:color="auto" w:fill="FFFFFF"/>
        </w:rPr>
        <w:t>.</w:t>
      </w:r>
      <w:r w:rsidR="00855428">
        <w:rPr>
          <w:rStyle w:val="Emphasis"/>
          <w:rFonts w:ascii="Helvetica" w:hAnsi="Helvetica"/>
          <w:i w:val="0"/>
          <w:iCs w:val="0"/>
          <w:color w:val="333333"/>
          <w:shd w:val="clear" w:color="auto" w:fill="FFFFFF"/>
        </w:rPr>
        <w:t xml:space="preserve"> </w:t>
      </w:r>
    </w:p>
    <w:p w14:paraId="442C4B2A" w14:textId="19D7527D" w:rsidR="0028515C" w:rsidRDefault="00947D6A"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 xml:space="preserve">And in the longer term?  If, </w:t>
      </w:r>
      <w:r w:rsidR="00CD6E00">
        <w:rPr>
          <w:rStyle w:val="Emphasis"/>
          <w:rFonts w:ascii="Helvetica" w:hAnsi="Helvetica"/>
          <w:i w:val="0"/>
          <w:iCs w:val="0"/>
          <w:color w:val="333333"/>
          <w:shd w:val="clear" w:color="auto" w:fill="FFFFFF"/>
        </w:rPr>
        <w:t>yet</w:t>
      </w:r>
      <w:r>
        <w:rPr>
          <w:rStyle w:val="Emphasis"/>
          <w:rFonts w:ascii="Helvetica" w:hAnsi="Helvetica"/>
          <w:i w:val="0"/>
          <w:iCs w:val="0"/>
          <w:color w:val="333333"/>
          <w:shd w:val="clear" w:color="auto" w:fill="FFFFFF"/>
        </w:rPr>
        <w:t xml:space="preserve"> again, legislators and regulators </w:t>
      </w:r>
      <w:r w:rsidR="007208C4">
        <w:rPr>
          <w:rStyle w:val="Emphasis"/>
          <w:rFonts w:ascii="Helvetica" w:hAnsi="Helvetica"/>
          <w:i w:val="0"/>
          <w:iCs w:val="0"/>
          <w:color w:val="333333"/>
          <w:shd w:val="clear" w:color="auto" w:fill="FFFFFF"/>
        </w:rPr>
        <w:t xml:space="preserve">still </w:t>
      </w:r>
      <w:r w:rsidR="001F3839">
        <w:rPr>
          <w:rStyle w:val="Emphasis"/>
          <w:rFonts w:ascii="Helvetica" w:hAnsi="Helvetica"/>
          <w:i w:val="0"/>
          <w:iCs w:val="0"/>
          <w:color w:val="333333"/>
          <w:shd w:val="clear" w:color="auto" w:fill="FFFFFF"/>
        </w:rPr>
        <w:t>do nothing</w:t>
      </w:r>
      <w:r w:rsidR="007E1D74">
        <w:rPr>
          <w:rStyle w:val="Emphasis"/>
          <w:rFonts w:ascii="Helvetica" w:hAnsi="Helvetica"/>
          <w:i w:val="0"/>
          <w:iCs w:val="0"/>
          <w:color w:val="333333"/>
          <w:shd w:val="clear" w:color="auto" w:fill="FFFFFF"/>
        </w:rPr>
        <w:t xml:space="preserve">, </w:t>
      </w:r>
      <w:r w:rsidR="00580079">
        <w:rPr>
          <w:rStyle w:val="Emphasis"/>
          <w:rFonts w:ascii="Helvetica" w:hAnsi="Helvetica"/>
          <w:i w:val="0"/>
          <w:iCs w:val="0"/>
          <w:color w:val="333333"/>
          <w:shd w:val="clear" w:color="auto" w:fill="FFFFFF"/>
        </w:rPr>
        <w:t xml:space="preserve">the </w:t>
      </w:r>
      <w:r w:rsidR="007E1D74">
        <w:rPr>
          <w:rStyle w:val="Emphasis"/>
          <w:rFonts w:ascii="Helvetica" w:hAnsi="Helvetica"/>
          <w:i w:val="0"/>
          <w:iCs w:val="0"/>
          <w:color w:val="333333"/>
          <w:shd w:val="clear" w:color="auto" w:fill="FFFFFF"/>
        </w:rPr>
        <w:t>implosion</w:t>
      </w:r>
      <w:r w:rsidR="00580079">
        <w:rPr>
          <w:rStyle w:val="Emphasis"/>
          <w:rFonts w:ascii="Helvetica" w:hAnsi="Helvetica"/>
          <w:i w:val="0"/>
          <w:iCs w:val="0"/>
          <w:color w:val="333333"/>
          <w:shd w:val="clear" w:color="auto" w:fill="FFFFFF"/>
        </w:rPr>
        <w:t xml:space="preserve"> of </w:t>
      </w:r>
      <w:r w:rsidR="007208C4">
        <w:rPr>
          <w:rStyle w:val="Emphasis"/>
          <w:rFonts w:ascii="Helvetica" w:hAnsi="Helvetica"/>
          <w:i w:val="0"/>
          <w:iCs w:val="0"/>
          <w:color w:val="333333"/>
          <w:shd w:val="clear" w:color="auto" w:fill="FFFFFF"/>
        </w:rPr>
        <w:t>Canada’s</w:t>
      </w:r>
      <w:r w:rsidR="00580079">
        <w:rPr>
          <w:rStyle w:val="Emphasis"/>
          <w:rFonts w:ascii="Helvetica" w:hAnsi="Helvetica"/>
          <w:i w:val="0"/>
          <w:iCs w:val="0"/>
          <w:color w:val="333333"/>
          <w:shd w:val="clear" w:color="auto" w:fill="FFFFFF"/>
        </w:rPr>
        <w:t xml:space="preserve"> media infrastructure </w:t>
      </w:r>
      <w:r w:rsidR="007208C4">
        <w:rPr>
          <w:rStyle w:val="Emphasis"/>
          <w:rFonts w:ascii="Helvetica" w:hAnsi="Helvetica"/>
          <w:i w:val="0"/>
          <w:iCs w:val="0"/>
          <w:color w:val="333333"/>
          <w:shd w:val="clear" w:color="auto" w:fill="FFFFFF"/>
        </w:rPr>
        <w:t xml:space="preserve">will </w:t>
      </w:r>
      <w:r w:rsidR="0040061C">
        <w:rPr>
          <w:rStyle w:val="Emphasis"/>
          <w:rFonts w:ascii="Helvetica" w:hAnsi="Helvetica"/>
          <w:i w:val="0"/>
          <w:iCs w:val="0"/>
          <w:color w:val="333333"/>
          <w:shd w:val="clear" w:color="auto" w:fill="FFFFFF"/>
        </w:rPr>
        <w:t>cripple</w:t>
      </w:r>
      <w:r w:rsidR="00776246">
        <w:rPr>
          <w:rStyle w:val="Emphasis"/>
          <w:rFonts w:ascii="Helvetica" w:hAnsi="Helvetica"/>
          <w:i w:val="0"/>
          <w:iCs w:val="0"/>
          <w:color w:val="333333"/>
          <w:shd w:val="clear" w:color="auto" w:fill="FFFFFF"/>
        </w:rPr>
        <w:t xml:space="preserve"> </w:t>
      </w:r>
      <w:r w:rsidR="00580079">
        <w:rPr>
          <w:rStyle w:val="Emphasis"/>
          <w:rFonts w:ascii="Helvetica" w:hAnsi="Helvetica"/>
          <w:i w:val="0"/>
          <w:iCs w:val="0"/>
          <w:color w:val="333333"/>
          <w:shd w:val="clear" w:color="auto" w:fill="FFFFFF"/>
        </w:rPr>
        <w:t>Canadians</w:t>
      </w:r>
      <w:r w:rsidR="007208C4">
        <w:rPr>
          <w:rStyle w:val="Emphasis"/>
          <w:rFonts w:ascii="Helvetica" w:hAnsi="Helvetica"/>
          <w:i w:val="0"/>
          <w:iCs w:val="0"/>
          <w:color w:val="333333"/>
          <w:shd w:val="clear" w:color="auto" w:fill="FFFFFF"/>
        </w:rPr>
        <w:t xml:space="preserve">’ </w:t>
      </w:r>
      <w:r w:rsidR="00580079">
        <w:rPr>
          <w:rStyle w:val="Emphasis"/>
          <w:rFonts w:ascii="Helvetica" w:hAnsi="Helvetica"/>
          <w:i w:val="0"/>
          <w:iCs w:val="0"/>
          <w:color w:val="333333"/>
          <w:shd w:val="clear" w:color="auto" w:fill="FFFFFF"/>
        </w:rPr>
        <w:t xml:space="preserve">ability to talk to </w:t>
      </w:r>
      <w:r w:rsidR="00776246">
        <w:rPr>
          <w:rStyle w:val="Emphasis"/>
          <w:rFonts w:ascii="Helvetica" w:hAnsi="Helvetica"/>
          <w:i w:val="0"/>
          <w:iCs w:val="0"/>
          <w:color w:val="333333"/>
          <w:shd w:val="clear" w:color="auto" w:fill="FFFFFF"/>
        </w:rPr>
        <w:t xml:space="preserve">each </w:t>
      </w:r>
      <w:r w:rsidR="00580079">
        <w:rPr>
          <w:rStyle w:val="Emphasis"/>
          <w:rFonts w:ascii="Helvetica" w:hAnsi="Helvetica"/>
          <w:i w:val="0"/>
          <w:iCs w:val="0"/>
          <w:color w:val="333333"/>
          <w:shd w:val="clear" w:color="auto" w:fill="FFFFFF"/>
        </w:rPr>
        <w:t xml:space="preserve">other, </w:t>
      </w:r>
      <w:r w:rsidR="007208C4">
        <w:rPr>
          <w:rStyle w:val="Emphasis"/>
          <w:rFonts w:ascii="Helvetica" w:hAnsi="Helvetica"/>
          <w:i w:val="0"/>
          <w:iCs w:val="0"/>
          <w:color w:val="333333"/>
          <w:shd w:val="clear" w:color="auto" w:fill="FFFFFF"/>
        </w:rPr>
        <w:t xml:space="preserve">to </w:t>
      </w:r>
      <w:r w:rsidR="00580079">
        <w:rPr>
          <w:rStyle w:val="Emphasis"/>
          <w:rFonts w:ascii="Helvetica" w:hAnsi="Helvetica"/>
          <w:i w:val="0"/>
          <w:iCs w:val="0"/>
          <w:color w:val="333333"/>
          <w:shd w:val="clear" w:color="auto" w:fill="FFFFFF"/>
        </w:rPr>
        <w:t>share concerns and</w:t>
      </w:r>
      <w:r w:rsidR="00FE4A62">
        <w:rPr>
          <w:rStyle w:val="Emphasis"/>
          <w:rFonts w:ascii="Helvetica" w:hAnsi="Helvetica"/>
          <w:i w:val="0"/>
          <w:iCs w:val="0"/>
          <w:color w:val="333333"/>
          <w:shd w:val="clear" w:color="auto" w:fill="FFFFFF"/>
        </w:rPr>
        <w:t xml:space="preserve"> to</w:t>
      </w:r>
      <w:r w:rsidR="007208C4">
        <w:rPr>
          <w:rStyle w:val="Emphasis"/>
          <w:rFonts w:ascii="Helvetica" w:hAnsi="Helvetica"/>
          <w:i w:val="0"/>
          <w:iCs w:val="0"/>
          <w:color w:val="333333"/>
          <w:shd w:val="clear" w:color="auto" w:fill="FFFFFF"/>
        </w:rPr>
        <w:t xml:space="preserve"> </w:t>
      </w:r>
      <w:r w:rsidR="00580079">
        <w:rPr>
          <w:rStyle w:val="Emphasis"/>
          <w:rFonts w:ascii="Helvetica" w:hAnsi="Helvetica"/>
          <w:i w:val="0"/>
          <w:iCs w:val="0"/>
          <w:color w:val="333333"/>
          <w:shd w:val="clear" w:color="auto" w:fill="FFFFFF"/>
        </w:rPr>
        <w:t xml:space="preserve">contribute </w:t>
      </w:r>
      <w:r w:rsidR="007208C4">
        <w:rPr>
          <w:rStyle w:val="Emphasis"/>
          <w:rFonts w:ascii="Helvetica" w:hAnsi="Helvetica"/>
          <w:i w:val="0"/>
          <w:iCs w:val="0"/>
          <w:color w:val="333333"/>
          <w:shd w:val="clear" w:color="auto" w:fill="FFFFFF"/>
        </w:rPr>
        <w:t xml:space="preserve">meaningfully </w:t>
      </w:r>
      <w:r w:rsidR="00580079">
        <w:rPr>
          <w:rStyle w:val="Emphasis"/>
          <w:rFonts w:ascii="Helvetica" w:hAnsi="Helvetica"/>
          <w:i w:val="0"/>
          <w:iCs w:val="0"/>
          <w:color w:val="333333"/>
          <w:shd w:val="clear" w:color="auto" w:fill="FFFFFF"/>
        </w:rPr>
        <w:t xml:space="preserve">to </w:t>
      </w:r>
      <w:r w:rsidR="007208C4">
        <w:rPr>
          <w:rStyle w:val="Emphasis"/>
          <w:rFonts w:ascii="Helvetica" w:hAnsi="Helvetica"/>
          <w:i w:val="0"/>
          <w:iCs w:val="0"/>
          <w:color w:val="333333"/>
          <w:shd w:val="clear" w:color="auto" w:fill="FFFFFF"/>
        </w:rPr>
        <w:t>Canada’s</w:t>
      </w:r>
      <w:r w:rsidR="00580079">
        <w:rPr>
          <w:rStyle w:val="Emphasis"/>
          <w:rFonts w:ascii="Helvetica" w:hAnsi="Helvetica"/>
          <w:i w:val="0"/>
          <w:iCs w:val="0"/>
          <w:color w:val="333333"/>
          <w:shd w:val="clear" w:color="auto" w:fill="FFFFFF"/>
        </w:rPr>
        <w:t xml:space="preserve"> future. </w:t>
      </w:r>
      <w:r w:rsidR="00CD6E00">
        <w:rPr>
          <w:rStyle w:val="Emphasis"/>
          <w:rFonts w:ascii="Helvetica" w:hAnsi="Helvetica"/>
          <w:i w:val="0"/>
          <w:iCs w:val="0"/>
          <w:color w:val="333333"/>
          <w:shd w:val="clear" w:color="auto" w:fill="FFFFFF"/>
        </w:rPr>
        <w:t xml:space="preserve"> </w:t>
      </w:r>
    </w:p>
    <w:p w14:paraId="724C5E79" w14:textId="2DF76DE6" w:rsidR="0028515C" w:rsidRDefault="00460BAE" w:rsidP="00CA2C22">
      <w:pPr>
        <w:pStyle w:val="c-article-bodytext"/>
        <w:shd w:val="clear" w:color="auto" w:fill="FFFFFF"/>
        <w:rPr>
          <w:rStyle w:val="Emphasis"/>
          <w:rFonts w:ascii="Helvetica" w:hAnsi="Helvetica"/>
          <w:i w:val="0"/>
          <w:iCs w:val="0"/>
          <w:color w:val="333333"/>
          <w:shd w:val="clear" w:color="auto" w:fill="FFFFFF"/>
        </w:rPr>
      </w:pPr>
      <w:r>
        <w:rPr>
          <w:rStyle w:val="Emphasis"/>
          <w:rFonts w:ascii="Helvetica" w:hAnsi="Helvetica"/>
          <w:i w:val="0"/>
          <w:iCs w:val="0"/>
          <w:color w:val="333333"/>
          <w:shd w:val="clear" w:color="auto" w:fill="FFFFFF"/>
        </w:rPr>
        <w:t>When</w:t>
      </w:r>
      <w:r w:rsidR="007E1D74">
        <w:rPr>
          <w:rStyle w:val="Emphasis"/>
          <w:rFonts w:ascii="Helvetica" w:hAnsi="Helvetica"/>
          <w:i w:val="0"/>
          <w:iCs w:val="0"/>
          <w:color w:val="333333"/>
          <w:shd w:val="clear" w:color="auto" w:fill="FFFFFF"/>
        </w:rPr>
        <w:t xml:space="preserve"> we can</w:t>
      </w:r>
      <w:r w:rsidR="00106E61">
        <w:rPr>
          <w:rStyle w:val="Emphasis"/>
          <w:rFonts w:ascii="Helvetica" w:hAnsi="Helvetica"/>
          <w:i w:val="0"/>
          <w:iCs w:val="0"/>
          <w:color w:val="333333"/>
          <w:shd w:val="clear" w:color="auto" w:fill="FFFFFF"/>
        </w:rPr>
        <w:t xml:space="preserve"> no longer </w:t>
      </w:r>
      <w:r w:rsidR="007E1D74">
        <w:rPr>
          <w:rStyle w:val="Emphasis"/>
          <w:rFonts w:ascii="Helvetica" w:hAnsi="Helvetica"/>
          <w:i w:val="0"/>
          <w:iCs w:val="0"/>
          <w:color w:val="333333"/>
          <w:shd w:val="clear" w:color="auto" w:fill="FFFFFF"/>
        </w:rPr>
        <w:t xml:space="preserve">see </w:t>
      </w:r>
      <w:r w:rsidR="007208C4">
        <w:rPr>
          <w:rStyle w:val="Emphasis"/>
          <w:rFonts w:ascii="Helvetica" w:hAnsi="Helvetica"/>
          <w:i w:val="0"/>
          <w:iCs w:val="0"/>
          <w:color w:val="333333"/>
          <w:shd w:val="clear" w:color="auto" w:fill="FFFFFF"/>
        </w:rPr>
        <w:t>and hear</w:t>
      </w:r>
      <w:r w:rsidR="007E1D74">
        <w:rPr>
          <w:rStyle w:val="Emphasis"/>
          <w:rFonts w:ascii="Helvetica" w:hAnsi="Helvetica"/>
          <w:i w:val="0"/>
          <w:iCs w:val="0"/>
          <w:color w:val="333333"/>
          <w:shd w:val="clear" w:color="auto" w:fill="FFFFFF"/>
        </w:rPr>
        <w:t xml:space="preserve"> ourselves,</w:t>
      </w:r>
      <w:r w:rsidR="007208C4">
        <w:rPr>
          <w:rStyle w:val="Emphasis"/>
          <w:rFonts w:ascii="Helvetica" w:hAnsi="Helvetica"/>
          <w:i w:val="0"/>
          <w:iCs w:val="0"/>
          <w:color w:val="333333"/>
          <w:shd w:val="clear" w:color="auto" w:fill="FFFFFF"/>
        </w:rPr>
        <w:t xml:space="preserve"> legislative and regulatory</w:t>
      </w:r>
      <w:r w:rsidR="007E1D74">
        <w:rPr>
          <w:rStyle w:val="Emphasis"/>
          <w:rFonts w:ascii="Helvetica" w:hAnsi="Helvetica"/>
          <w:i w:val="0"/>
          <w:iCs w:val="0"/>
          <w:color w:val="333333"/>
          <w:shd w:val="clear" w:color="auto" w:fill="FFFFFF"/>
        </w:rPr>
        <w:t xml:space="preserve"> inaction will </w:t>
      </w:r>
      <w:r w:rsidR="00776246">
        <w:rPr>
          <w:rStyle w:val="Emphasis"/>
          <w:rFonts w:ascii="Helvetica" w:hAnsi="Helvetica"/>
          <w:i w:val="0"/>
          <w:iCs w:val="0"/>
          <w:color w:val="333333"/>
          <w:shd w:val="clear" w:color="auto" w:fill="FFFFFF"/>
        </w:rPr>
        <w:t xml:space="preserve">have </w:t>
      </w:r>
      <w:r w:rsidR="007208C4">
        <w:rPr>
          <w:rStyle w:val="Emphasis"/>
          <w:rFonts w:ascii="Helvetica" w:hAnsi="Helvetica"/>
          <w:i w:val="0"/>
          <w:iCs w:val="0"/>
          <w:color w:val="333333"/>
          <w:shd w:val="clear" w:color="auto" w:fill="FFFFFF"/>
        </w:rPr>
        <w:t>erase</w:t>
      </w:r>
      <w:r w:rsidR="00776246">
        <w:rPr>
          <w:rStyle w:val="Emphasis"/>
          <w:rFonts w:ascii="Helvetica" w:hAnsi="Helvetica"/>
          <w:i w:val="0"/>
          <w:iCs w:val="0"/>
          <w:color w:val="333333"/>
          <w:shd w:val="clear" w:color="auto" w:fill="FFFFFF"/>
        </w:rPr>
        <w:t>d</w:t>
      </w:r>
      <w:r w:rsidR="007E1D74">
        <w:rPr>
          <w:rStyle w:val="Emphasis"/>
          <w:rFonts w:ascii="Helvetica" w:hAnsi="Helvetica"/>
          <w:i w:val="0"/>
          <w:iCs w:val="0"/>
          <w:color w:val="333333"/>
          <w:shd w:val="clear" w:color="auto" w:fill="FFFFFF"/>
        </w:rPr>
        <w:t xml:space="preserve"> the 49</w:t>
      </w:r>
      <w:r w:rsidR="007E1D74" w:rsidRPr="007E1D74">
        <w:rPr>
          <w:rStyle w:val="Emphasis"/>
          <w:rFonts w:ascii="Helvetica" w:hAnsi="Helvetica"/>
          <w:i w:val="0"/>
          <w:iCs w:val="0"/>
          <w:color w:val="333333"/>
          <w:shd w:val="clear" w:color="auto" w:fill="FFFFFF"/>
          <w:vertAlign w:val="superscript"/>
        </w:rPr>
        <w:t>th</w:t>
      </w:r>
      <w:r w:rsidR="007E1D74">
        <w:rPr>
          <w:rStyle w:val="Emphasis"/>
          <w:rFonts w:ascii="Helvetica" w:hAnsi="Helvetica"/>
          <w:i w:val="0"/>
          <w:iCs w:val="0"/>
          <w:color w:val="333333"/>
          <w:shd w:val="clear" w:color="auto" w:fill="FFFFFF"/>
        </w:rPr>
        <w:t xml:space="preserve"> parallel</w:t>
      </w:r>
      <w:r w:rsidR="00281333">
        <w:rPr>
          <w:rStyle w:val="Emphasis"/>
          <w:rFonts w:ascii="Helvetica" w:hAnsi="Helvetica"/>
          <w:i w:val="0"/>
          <w:iCs w:val="0"/>
          <w:color w:val="333333"/>
          <w:shd w:val="clear" w:color="auto" w:fill="FFFFFF"/>
        </w:rPr>
        <w:t xml:space="preserve"> – and Canada with it.</w:t>
      </w:r>
    </w:p>
    <w:p w14:paraId="7B61E093" w14:textId="7E7CBE58" w:rsidR="00902740" w:rsidRPr="00902740" w:rsidRDefault="00F03B10">
      <w:pPr>
        <w:rPr>
          <w:rFonts w:ascii="Tahoma" w:hAnsi="Tahoma" w:cs="Tahoma"/>
          <w:b/>
          <w:bCs/>
          <w:sz w:val="24"/>
          <w:szCs w:val="24"/>
        </w:rPr>
      </w:pPr>
      <w:r>
        <w:rPr>
          <w:rFonts w:ascii="Tahoma" w:hAnsi="Tahoma" w:cs="Tahoma"/>
          <w:b/>
          <w:bCs/>
          <w:sz w:val="24"/>
          <w:szCs w:val="24"/>
        </w:rPr>
        <w:t>- Kealy Wilkinson (Toronto, 21 August 2019)</w:t>
      </w:r>
      <w:bookmarkStart w:id="0" w:name="_GoBack"/>
      <w:bookmarkEnd w:id="0"/>
      <w:r>
        <w:rPr>
          <w:rFonts w:ascii="Tahoma" w:hAnsi="Tahoma" w:cs="Tahoma"/>
          <w:b/>
          <w:bCs/>
          <w:sz w:val="24"/>
          <w:szCs w:val="24"/>
        </w:rPr>
        <w:t xml:space="preserve"> </w:t>
      </w:r>
    </w:p>
    <w:sectPr w:rsidR="00902740" w:rsidRPr="009027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40"/>
    <w:rsid w:val="000C0AE5"/>
    <w:rsid w:val="00106E61"/>
    <w:rsid w:val="0014044B"/>
    <w:rsid w:val="001E7675"/>
    <w:rsid w:val="001F3839"/>
    <w:rsid w:val="0022017A"/>
    <w:rsid w:val="00281333"/>
    <w:rsid w:val="0028515C"/>
    <w:rsid w:val="002E19FD"/>
    <w:rsid w:val="00360211"/>
    <w:rsid w:val="003E4A0E"/>
    <w:rsid w:val="0040061C"/>
    <w:rsid w:val="004136B4"/>
    <w:rsid w:val="00441D85"/>
    <w:rsid w:val="00451E60"/>
    <w:rsid w:val="00460BAE"/>
    <w:rsid w:val="004C5ACB"/>
    <w:rsid w:val="00503C5B"/>
    <w:rsid w:val="005177D4"/>
    <w:rsid w:val="00540A9E"/>
    <w:rsid w:val="005717CD"/>
    <w:rsid w:val="00580079"/>
    <w:rsid w:val="005937A7"/>
    <w:rsid w:val="006167CC"/>
    <w:rsid w:val="00673FE5"/>
    <w:rsid w:val="0067623F"/>
    <w:rsid w:val="006B08F5"/>
    <w:rsid w:val="006F4A1C"/>
    <w:rsid w:val="00704B6B"/>
    <w:rsid w:val="007208C4"/>
    <w:rsid w:val="00776246"/>
    <w:rsid w:val="007E1D74"/>
    <w:rsid w:val="00855428"/>
    <w:rsid w:val="00902740"/>
    <w:rsid w:val="00943447"/>
    <w:rsid w:val="00947D6A"/>
    <w:rsid w:val="00986B66"/>
    <w:rsid w:val="00A7458B"/>
    <w:rsid w:val="00A95B85"/>
    <w:rsid w:val="00AF3389"/>
    <w:rsid w:val="00AF642D"/>
    <w:rsid w:val="00AF7B1B"/>
    <w:rsid w:val="00BA67E5"/>
    <w:rsid w:val="00C15316"/>
    <w:rsid w:val="00C175B7"/>
    <w:rsid w:val="00C637A4"/>
    <w:rsid w:val="00C74B74"/>
    <w:rsid w:val="00C8595E"/>
    <w:rsid w:val="00CA2C22"/>
    <w:rsid w:val="00CD6E00"/>
    <w:rsid w:val="00D24A45"/>
    <w:rsid w:val="00E216BF"/>
    <w:rsid w:val="00E7044F"/>
    <w:rsid w:val="00E74525"/>
    <w:rsid w:val="00EE2F28"/>
    <w:rsid w:val="00F03B10"/>
    <w:rsid w:val="00F052E1"/>
    <w:rsid w:val="00F16FEF"/>
    <w:rsid w:val="00F342C2"/>
    <w:rsid w:val="00F65826"/>
    <w:rsid w:val="00FC2606"/>
    <w:rsid w:val="00FC5C96"/>
    <w:rsid w:val="00FE4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CC01"/>
  <w15:chartTrackingRefBased/>
  <w15:docId w15:val="{D091AF3D-0916-4426-8270-FA7E639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icle-bodytext">
    <w:name w:val="c-article-body__text"/>
    <w:basedOn w:val="Normal"/>
    <w:rsid w:val="00C74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A2C22"/>
    <w:rPr>
      <w:i/>
      <w:iCs/>
    </w:rPr>
  </w:style>
  <w:style w:type="paragraph" w:styleId="BalloonText">
    <w:name w:val="Balloon Text"/>
    <w:basedOn w:val="Normal"/>
    <w:link w:val="BalloonTextChar"/>
    <w:uiPriority w:val="99"/>
    <w:semiHidden/>
    <w:unhideWhenUsed/>
    <w:rsid w:val="00106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80528">
      <w:bodyDiv w:val="1"/>
      <w:marLeft w:val="0"/>
      <w:marRight w:val="0"/>
      <w:marTop w:val="0"/>
      <w:marBottom w:val="0"/>
      <w:divBdr>
        <w:top w:val="none" w:sz="0" w:space="0" w:color="auto"/>
        <w:left w:val="none" w:sz="0" w:space="0" w:color="auto"/>
        <w:bottom w:val="none" w:sz="0" w:space="0" w:color="auto"/>
        <w:right w:val="none" w:sz="0" w:space="0" w:color="auto"/>
      </w:divBdr>
    </w:div>
    <w:div w:id="18404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Kealy Wilkinson</dc:creator>
  <cp:keywords/>
  <dc:description/>
  <cp:lastModifiedBy>Monica Auer</cp:lastModifiedBy>
  <cp:revision>3</cp:revision>
  <dcterms:created xsi:type="dcterms:W3CDTF">2019-08-21T15:07:00Z</dcterms:created>
  <dcterms:modified xsi:type="dcterms:W3CDTF">2019-08-21T15:08:00Z</dcterms:modified>
</cp:coreProperties>
</file>